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D54D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AD54D5" w:rsidRPr="00AD54D5" w:rsidRDefault="00AD54D5" w:rsidP="00B46946">
      <w:pPr>
        <w:jc w:val="both"/>
        <w:rPr>
          <w:b/>
          <w:sz w:val="22"/>
          <w:szCs w:val="22"/>
        </w:rPr>
      </w:pPr>
    </w:p>
    <w:p w:rsidR="005577F7" w:rsidRPr="005D75CA" w:rsidRDefault="005577F7" w:rsidP="00B46946">
      <w:pPr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 xml:space="preserve"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земельного участка, с разрешенным использованием: </w:t>
      </w:r>
      <w:r w:rsidR="003A2E3A" w:rsidRPr="005D75CA">
        <w:rPr>
          <w:b/>
          <w:sz w:val="22"/>
          <w:szCs w:val="22"/>
        </w:rPr>
        <w:t>для использования в сельскохозяйственном производстве</w:t>
      </w:r>
      <w:r w:rsidR="00292E61" w:rsidRPr="00AD54D5">
        <w:rPr>
          <w:b/>
          <w:sz w:val="22"/>
          <w:szCs w:val="22"/>
        </w:rPr>
        <w:t xml:space="preserve">.  </w:t>
      </w:r>
    </w:p>
    <w:p w:rsidR="00B46946" w:rsidRPr="00AD54D5" w:rsidRDefault="00B46946" w:rsidP="00B46946">
      <w:pPr>
        <w:jc w:val="both"/>
        <w:rPr>
          <w:b/>
          <w:sz w:val="22"/>
          <w:szCs w:val="22"/>
        </w:rPr>
      </w:pPr>
    </w:p>
    <w:p w:rsidR="005577F7" w:rsidRPr="00AD54D5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Общие положения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1.1. </w:t>
      </w:r>
      <w:r w:rsidRPr="00AD54D5">
        <w:rPr>
          <w:sz w:val="22"/>
          <w:szCs w:val="22"/>
          <w:u w:val="single"/>
        </w:rPr>
        <w:t>Основание проведения электронного аукциона</w:t>
      </w:r>
      <w:r w:rsidRPr="00AD54D5">
        <w:rPr>
          <w:sz w:val="22"/>
          <w:szCs w:val="22"/>
        </w:rPr>
        <w:t xml:space="preserve">: </w:t>
      </w:r>
    </w:p>
    <w:p w:rsidR="005577F7" w:rsidRPr="00AD54D5" w:rsidRDefault="005577F7" w:rsidP="005577F7">
      <w:pPr>
        <w:ind w:firstLine="851"/>
        <w:jc w:val="both"/>
        <w:rPr>
          <w:noProof/>
          <w:sz w:val="22"/>
          <w:szCs w:val="22"/>
        </w:rPr>
      </w:pPr>
      <w:r w:rsidRPr="00AD54D5">
        <w:rPr>
          <w:sz w:val="22"/>
          <w:szCs w:val="22"/>
        </w:rPr>
        <w:t xml:space="preserve">лот №1 - </w:t>
      </w:r>
      <w:r w:rsidRPr="00AD54D5">
        <w:rPr>
          <w:noProof/>
          <w:sz w:val="22"/>
          <w:szCs w:val="22"/>
        </w:rPr>
        <w:t xml:space="preserve">постановление администрации Шушенского района от </w:t>
      </w:r>
      <w:r w:rsidR="00632D15">
        <w:rPr>
          <w:noProof/>
          <w:sz w:val="22"/>
          <w:szCs w:val="22"/>
        </w:rPr>
        <w:t>27</w:t>
      </w:r>
      <w:r w:rsidRPr="00AD54D5">
        <w:rPr>
          <w:noProof/>
          <w:sz w:val="22"/>
          <w:szCs w:val="22"/>
        </w:rPr>
        <w:t>.0</w:t>
      </w:r>
      <w:r w:rsidR="00D82FBF" w:rsidRPr="00AD54D5">
        <w:rPr>
          <w:noProof/>
          <w:sz w:val="22"/>
          <w:szCs w:val="22"/>
        </w:rPr>
        <w:t>3</w:t>
      </w:r>
      <w:r w:rsidRPr="00AD54D5">
        <w:rPr>
          <w:noProof/>
          <w:sz w:val="22"/>
          <w:szCs w:val="22"/>
        </w:rPr>
        <w:t>.202</w:t>
      </w:r>
      <w:r w:rsidR="00D82FBF" w:rsidRPr="00AD54D5">
        <w:rPr>
          <w:noProof/>
          <w:sz w:val="22"/>
          <w:szCs w:val="22"/>
        </w:rPr>
        <w:t>4</w:t>
      </w:r>
      <w:r w:rsidR="00B46946" w:rsidRPr="00AD54D5">
        <w:rPr>
          <w:noProof/>
          <w:sz w:val="22"/>
          <w:szCs w:val="22"/>
        </w:rPr>
        <w:t xml:space="preserve">г. № </w:t>
      </w:r>
      <w:r w:rsidR="00632D15">
        <w:rPr>
          <w:noProof/>
          <w:sz w:val="22"/>
          <w:szCs w:val="22"/>
        </w:rPr>
        <w:t>42</w:t>
      </w:r>
      <w:r w:rsidR="003A2E3A">
        <w:rPr>
          <w:noProof/>
          <w:sz w:val="22"/>
          <w:szCs w:val="22"/>
        </w:rPr>
        <w:t>5</w:t>
      </w:r>
      <w:r w:rsidRPr="00AD54D5">
        <w:rPr>
          <w:noProof/>
          <w:sz w:val="22"/>
          <w:szCs w:val="22"/>
        </w:rPr>
        <w:t xml:space="preserve"> «</w:t>
      </w:r>
      <w:r w:rsidRPr="00AD54D5">
        <w:rPr>
          <w:sz w:val="22"/>
          <w:szCs w:val="22"/>
        </w:rPr>
        <w:t>О проведении аукциона в электронной форме на право заключения договора аренды земельного участка».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1.2. </w:t>
      </w:r>
      <w:r w:rsidRPr="00AD54D5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AD54D5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пгт Шушенское, ул. Ленина, 64, 1 этаж, каб.32, контактный телефон: </w:t>
      </w:r>
      <w:r w:rsidR="00C775FA">
        <w:rPr>
          <w:sz w:val="22"/>
          <w:szCs w:val="22"/>
        </w:rPr>
        <w:t>8</w:t>
      </w:r>
      <w:r w:rsidRPr="00AD54D5">
        <w:rPr>
          <w:sz w:val="22"/>
          <w:szCs w:val="22"/>
        </w:rPr>
        <w:t xml:space="preserve">(39139)32673, адрес электронной почты: </w:t>
      </w:r>
      <w:r w:rsidRPr="00AD54D5">
        <w:rPr>
          <w:sz w:val="22"/>
          <w:szCs w:val="22"/>
          <w:u w:val="single"/>
          <w:lang w:val="en-US"/>
        </w:rPr>
        <w:t>mku</w:t>
      </w:r>
      <w:r w:rsidRPr="00AD54D5">
        <w:rPr>
          <w:sz w:val="22"/>
          <w:szCs w:val="22"/>
          <w:u w:val="single"/>
        </w:rPr>
        <w:t>2442@</w:t>
      </w:r>
      <w:r w:rsidRPr="00AD54D5">
        <w:rPr>
          <w:sz w:val="22"/>
          <w:szCs w:val="22"/>
          <w:u w:val="single"/>
          <w:lang w:val="en-US"/>
        </w:rPr>
        <w:t>mail</w:t>
      </w:r>
      <w:r w:rsidRPr="00AD54D5">
        <w:rPr>
          <w:sz w:val="22"/>
          <w:szCs w:val="22"/>
          <w:u w:val="single"/>
        </w:rPr>
        <w:t>.</w:t>
      </w:r>
      <w:r w:rsidRPr="00AD54D5">
        <w:rPr>
          <w:sz w:val="22"/>
          <w:szCs w:val="22"/>
          <w:u w:val="single"/>
          <w:lang w:val="en-US"/>
        </w:rPr>
        <w:t>ru</w:t>
      </w:r>
      <w:r w:rsidRPr="00AD54D5">
        <w:rPr>
          <w:sz w:val="22"/>
          <w:szCs w:val="22"/>
          <w:u w:val="single"/>
        </w:rPr>
        <w:t>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AD54D5" w:rsidRDefault="005577F7" w:rsidP="005577F7">
      <w:pPr>
        <w:ind w:firstLine="709"/>
        <w:jc w:val="both"/>
        <w:rPr>
          <w:color w:val="000000"/>
          <w:sz w:val="22"/>
          <w:szCs w:val="22"/>
          <w:u w:val="single"/>
        </w:rPr>
      </w:pPr>
      <w:r w:rsidRPr="00AD54D5">
        <w:rPr>
          <w:bCs/>
          <w:color w:val="000000"/>
          <w:sz w:val="22"/>
          <w:szCs w:val="22"/>
          <w:u w:val="single"/>
        </w:rPr>
        <w:t xml:space="preserve">Оператором электронной площадки является - </w:t>
      </w:r>
      <w:r w:rsidRPr="00AD54D5">
        <w:rPr>
          <w:color w:val="000000"/>
          <w:sz w:val="22"/>
          <w:szCs w:val="22"/>
          <w:u w:val="single"/>
        </w:rPr>
        <w:t>АО «Сбербанк-АСТ».</w:t>
      </w:r>
    </w:p>
    <w:p w:rsidR="005577F7" w:rsidRPr="00AD54D5" w:rsidRDefault="005577F7" w:rsidP="005577F7">
      <w:pPr>
        <w:jc w:val="both"/>
        <w:rPr>
          <w:color w:val="000000"/>
          <w:sz w:val="22"/>
          <w:szCs w:val="22"/>
        </w:rPr>
      </w:pPr>
      <w:r w:rsidRPr="00AD54D5">
        <w:rPr>
          <w:bCs/>
          <w:color w:val="000000"/>
          <w:sz w:val="22"/>
          <w:szCs w:val="22"/>
        </w:rPr>
        <w:t xml:space="preserve">Место нахождения: </w:t>
      </w:r>
      <w:r w:rsidRPr="00AD54D5">
        <w:rPr>
          <w:color w:val="000000"/>
          <w:sz w:val="22"/>
          <w:szCs w:val="22"/>
        </w:rPr>
        <w:t>119435, г. Москва, Большой Саввинский переулок, д. 12, стр. 9, а</w:t>
      </w:r>
      <w:r w:rsidRPr="00AD54D5">
        <w:rPr>
          <w:bCs/>
          <w:color w:val="000000"/>
          <w:sz w:val="22"/>
          <w:szCs w:val="22"/>
        </w:rPr>
        <w:t xml:space="preserve">дрес сайта: </w:t>
      </w:r>
      <w:hyperlink r:id="rId9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color w:val="000000"/>
          <w:sz w:val="22"/>
          <w:szCs w:val="22"/>
        </w:rPr>
        <w:t xml:space="preserve">, </w:t>
      </w:r>
      <w:r w:rsidRPr="00AD54D5">
        <w:rPr>
          <w:bCs/>
          <w:color w:val="000000"/>
          <w:sz w:val="22"/>
          <w:szCs w:val="22"/>
        </w:rPr>
        <w:t xml:space="preserve">адрес электронной почты: </w:t>
      </w:r>
      <w:r w:rsidRPr="00AD54D5">
        <w:rPr>
          <w:color w:val="000000"/>
          <w:sz w:val="22"/>
          <w:szCs w:val="22"/>
        </w:rPr>
        <w:t>i</w:t>
      </w:r>
      <w:r w:rsidRPr="00AD54D5">
        <w:rPr>
          <w:color w:val="000000"/>
          <w:sz w:val="22"/>
          <w:szCs w:val="22"/>
          <w:lang w:val="en-US"/>
        </w:rPr>
        <w:t>nfo</w:t>
      </w:r>
      <w:r w:rsidRPr="00AD54D5">
        <w:rPr>
          <w:color w:val="000000"/>
          <w:sz w:val="22"/>
          <w:szCs w:val="22"/>
        </w:rPr>
        <w:t>@s</w:t>
      </w:r>
      <w:r w:rsidRPr="00AD54D5">
        <w:rPr>
          <w:color w:val="000000"/>
          <w:sz w:val="22"/>
          <w:szCs w:val="22"/>
          <w:lang w:val="en-US"/>
        </w:rPr>
        <w:t>berbank</w:t>
      </w:r>
      <w:r w:rsidRPr="00AD54D5">
        <w:rPr>
          <w:color w:val="000000"/>
          <w:sz w:val="22"/>
          <w:szCs w:val="22"/>
        </w:rPr>
        <w:t>-</w:t>
      </w:r>
      <w:r w:rsidRPr="00AD54D5">
        <w:rPr>
          <w:color w:val="000000"/>
          <w:sz w:val="22"/>
          <w:szCs w:val="22"/>
          <w:lang w:val="en-US"/>
        </w:rPr>
        <w:t>ast</w:t>
      </w:r>
      <w:r w:rsidRPr="00AD54D5">
        <w:rPr>
          <w:color w:val="000000"/>
          <w:sz w:val="22"/>
          <w:szCs w:val="22"/>
        </w:rPr>
        <w:t>.ru , т</w:t>
      </w:r>
      <w:r w:rsidRPr="00AD54D5">
        <w:rPr>
          <w:bCs/>
          <w:color w:val="000000"/>
          <w:sz w:val="22"/>
          <w:szCs w:val="22"/>
        </w:rPr>
        <w:t>ел.</w:t>
      </w:r>
      <w:r w:rsidRPr="00AD54D5">
        <w:rPr>
          <w:color w:val="0000FF"/>
          <w:sz w:val="22"/>
          <w:szCs w:val="22"/>
        </w:rPr>
        <w:t xml:space="preserve">: </w:t>
      </w:r>
      <w:r w:rsidRPr="00AD54D5">
        <w:rPr>
          <w:color w:val="000000"/>
          <w:sz w:val="22"/>
          <w:szCs w:val="22"/>
        </w:rPr>
        <w:t>+7(495)787-29-97,</w:t>
      </w:r>
      <w:r w:rsidR="00D82FBF" w:rsidRPr="00AD54D5">
        <w:rPr>
          <w:color w:val="000000"/>
          <w:sz w:val="22"/>
          <w:szCs w:val="22"/>
        </w:rPr>
        <w:t xml:space="preserve"> +7</w:t>
      </w:r>
      <w:r w:rsidR="00851E24">
        <w:rPr>
          <w:color w:val="000000"/>
          <w:sz w:val="22"/>
          <w:szCs w:val="22"/>
        </w:rPr>
        <w:t>(495)</w:t>
      </w:r>
      <w:r w:rsidRPr="00AD54D5">
        <w:rPr>
          <w:color w:val="000000"/>
          <w:sz w:val="22"/>
          <w:szCs w:val="22"/>
        </w:rPr>
        <w:t>787-29-99.</w:t>
      </w:r>
    </w:p>
    <w:p w:rsidR="005577F7" w:rsidRPr="00AD54D5" w:rsidRDefault="005577F7" w:rsidP="005577F7">
      <w:pPr>
        <w:ind w:firstLine="709"/>
        <w:jc w:val="both"/>
        <w:rPr>
          <w:color w:val="000000"/>
          <w:sz w:val="22"/>
          <w:szCs w:val="22"/>
        </w:rPr>
      </w:pPr>
      <w:r w:rsidRPr="00AD54D5">
        <w:rPr>
          <w:sz w:val="22"/>
          <w:szCs w:val="22"/>
          <w:u w:val="single"/>
        </w:rPr>
        <w:t>Форма торгов</w:t>
      </w:r>
      <w:r w:rsidRPr="00AD54D5">
        <w:rPr>
          <w:sz w:val="22"/>
          <w:szCs w:val="22"/>
        </w:rPr>
        <w:t xml:space="preserve"> - аукцион, открытый по составу участников.</w:t>
      </w:r>
    </w:p>
    <w:p w:rsidR="005577F7" w:rsidRPr="00743951" w:rsidRDefault="005577F7" w:rsidP="005577F7">
      <w:pPr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</w:t>
      </w:r>
      <w:r w:rsidRPr="00743951">
        <w:rPr>
          <w:sz w:val="22"/>
          <w:szCs w:val="22"/>
        </w:rPr>
        <w:t xml:space="preserve">1.3. </w:t>
      </w:r>
      <w:r w:rsidRPr="00743951">
        <w:rPr>
          <w:sz w:val="22"/>
          <w:szCs w:val="22"/>
          <w:u w:val="single"/>
        </w:rPr>
        <w:t>Аукцион в электронной форме проводится</w:t>
      </w:r>
      <w:r w:rsidRPr="00743951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</w:t>
      </w:r>
      <w:r w:rsidRPr="00743951">
        <w:rPr>
          <w:b/>
          <w:sz w:val="22"/>
          <w:szCs w:val="22"/>
        </w:rPr>
        <w:t xml:space="preserve"> </w:t>
      </w:r>
    </w:p>
    <w:p w:rsidR="005577F7" w:rsidRPr="00743951" w:rsidRDefault="005577F7" w:rsidP="005577F7">
      <w:pPr>
        <w:jc w:val="both"/>
        <w:rPr>
          <w:b/>
          <w:i/>
          <w:color w:val="FF0000"/>
          <w:sz w:val="22"/>
          <w:szCs w:val="22"/>
        </w:rPr>
      </w:pPr>
      <w:r w:rsidRPr="00743951">
        <w:rPr>
          <w:sz w:val="22"/>
          <w:szCs w:val="22"/>
        </w:rPr>
        <w:t xml:space="preserve">             1.4. </w:t>
      </w:r>
      <w:r w:rsidRPr="00743951">
        <w:rPr>
          <w:sz w:val="22"/>
          <w:szCs w:val="22"/>
          <w:u w:val="single"/>
        </w:rPr>
        <w:t>Дата, время и место проведения электронного аукциона</w:t>
      </w:r>
      <w:r w:rsidRPr="00743951">
        <w:rPr>
          <w:sz w:val="22"/>
          <w:szCs w:val="22"/>
        </w:rPr>
        <w:t xml:space="preserve"> </w:t>
      </w:r>
      <w:r w:rsidRPr="00743951">
        <w:rPr>
          <w:color w:val="000000"/>
          <w:sz w:val="22"/>
          <w:szCs w:val="22"/>
          <w:shd w:val="clear" w:color="auto" w:fill="FFFFFF"/>
        </w:rPr>
        <w:t xml:space="preserve">- </w:t>
      </w:r>
      <w:r w:rsidR="00D874F4">
        <w:rPr>
          <w:b/>
          <w:i/>
          <w:color w:val="000000"/>
          <w:sz w:val="22"/>
          <w:szCs w:val="22"/>
          <w:shd w:val="clear" w:color="auto" w:fill="FFFFFF"/>
        </w:rPr>
        <w:t xml:space="preserve">13 </w:t>
      </w:r>
      <w:r w:rsidR="003A2E3A" w:rsidRPr="00743951">
        <w:rPr>
          <w:b/>
          <w:i/>
          <w:color w:val="000000"/>
          <w:sz w:val="22"/>
          <w:szCs w:val="22"/>
          <w:shd w:val="clear" w:color="auto" w:fill="FFFFFF"/>
        </w:rPr>
        <w:t>июня</w:t>
      </w:r>
      <w:r w:rsidRPr="00743951">
        <w:rPr>
          <w:b/>
          <w:i/>
          <w:color w:val="000000"/>
          <w:sz w:val="22"/>
          <w:szCs w:val="22"/>
          <w:shd w:val="clear" w:color="auto" w:fill="FFFFFF"/>
        </w:rPr>
        <w:t xml:space="preserve"> 202</w:t>
      </w:r>
      <w:r w:rsidR="00D82FBF" w:rsidRPr="00743951">
        <w:rPr>
          <w:b/>
          <w:i/>
          <w:color w:val="000000"/>
          <w:sz w:val="22"/>
          <w:szCs w:val="22"/>
          <w:shd w:val="clear" w:color="auto" w:fill="FFFFFF"/>
        </w:rPr>
        <w:t>4</w:t>
      </w:r>
      <w:r w:rsidRPr="00743951">
        <w:rPr>
          <w:b/>
          <w:i/>
          <w:sz w:val="22"/>
          <w:szCs w:val="22"/>
        </w:rPr>
        <w:t xml:space="preserve"> года:</w:t>
      </w:r>
      <w:r w:rsidRPr="00743951">
        <w:rPr>
          <w:b/>
          <w:i/>
          <w:color w:val="FF0000"/>
          <w:sz w:val="22"/>
          <w:szCs w:val="22"/>
        </w:rPr>
        <w:t xml:space="preserve"> </w:t>
      </w:r>
    </w:p>
    <w:p w:rsidR="005577F7" w:rsidRPr="00743951" w:rsidRDefault="00853B10" w:rsidP="005577F7">
      <w:pPr>
        <w:pStyle w:val="ac"/>
        <w:ind w:firstLine="708"/>
        <w:jc w:val="both"/>
        <w:rPr>
          <w:rFonts w:ascii="Times New Roman" w:hAnsi="Times New Roman"/>
          <w:b/>
          <w:i/>
        </w:rPr>
      </w:pPr>
      <w:r w:rsidRPr="00743951">
        <w:rPr>
          <w:rFonts w:ascii="Times New Roman" w:hAnsi="Times New Roman"/>
          <w:b/>
          <w:i/>
        </w:rPr>
        <w:t>лот №1 - в 1</w:t>
      </w:r>
      <w:r w:rsidR="0011405A" w:rsidRPr="00743951">
        <w:rPr>
          <w:rFonts w:ascii="Times New Roman" w:hAnsi="Times New Roman"/>
          <w:b/>
          <w:i/>
        </w:rPr>
        <w:t>4</w:t>
      </w:r>
      <w:r w:rsidR="005577F7" w:rsidRPr="00743951">
        <w:rPr>
          <w:rFonts w:ascii="Times New Roman" w:hAnsi="Times New Roman"/>
          <w:b/>
          <w:i/>
        </w:rPr>
        <w:t xml:space="preserve">-00 час., (по местному времени), </w:t>
      </w:r>
      <w:r w:rsidRPr="00743951">
        <w:rPr>
          <w:rFonts w:ascii="Times New Roman" w:hAnsi="Times New Roman"/>
          <w:b/>
          <w:i/>
        </w:rPr>
        <w:t>1</w:t>
      </w:r>
      <w:r w:rsidR="0011405A" w:rsidRPr="00743951">
        <w:rPr>
          <w:rFonts w:ascii="Times New Roman" w:hAnsi="Times New Roman"/>
          <w:b/>
          <w:i/>
        </w:rPr>
        <w:t>0</w:t>
      </w:r>
      <w:r w:rsidR="005577F7" w:rsidRPr="00743951">
        <w:rPr>
          <w:rFonts w:ascii="Times New Roman" w:hAnsi="Times New Roman"/>
          <w:b/>
          <w:i/>
        </w:rPr>
        <w:t>-00 час. (по московскому времени).</w:t>
      </w:r>
    </w:p>
    <w:p w:rsidR="005577F7" w:rsidRPr="00743951" w:rsidRDefault="005577F7" w:rsidP="005577F7">
      <w:pPr>
        <w:widowControl w:val="0"/>
        <w:ind w:firstLine="567"/>
        <w:jc w:val="both"/>
        <w:rPr>
          <w:kern w:val="1"/>
          <w:sz w:val="22"/>
          <w:szCs w:val="22"/>
        </w:rPr>
      </w:pPr>
      <w:r w:rsidRPr="00743951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743951">
        <w:rPr>
          <w:b/>
          <w:sz w:val="22"/>
          <w:szCs w:val="22"/>
        </w:rPr>
        <w:t>http://</w:t>
      </w:r>
      <w:r w:rsidRPr="00743951">
        <w:rPr>
          <w:b/>
          <w:sz w:val="22"/>
          <w:szCs w:val="22"/>
          <w:lang w:val="en-US"/>
        </w:rPr>
        <w:t>u</w:t>
      </w:r>
      <w:r w:rsidRPr="00743951">
        <w:rPr>
          <w:b/>
          <w:sz w:val="22"/>
          <w:szCs w:val="22"/>
        </w:rPr>
        <w:t>tp.sberbank-ast.ru</w:t>
      </w:r>
      <w:r w:rsidRPr="00743951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743951" w:rsidRDefault="005577F7" w:rsidP="005577F7">
      <w:pPr>
        <w:pStyle w:val="ac"/>
        <w:ind w:firstLine="708"/>
        <w:jc w:val="both"/>
        <w:rPr>
          <w:rFonts w:ascii="Times New Roman" w:hAnsi="Times New Roman"/>
        </w:rPr>
      </w:pPr>
      <w:r w:rsidRPr="00743951">
        <w:rPr>
          <w:rFonts w:ascii="Times New Roman" w:hAnsi="Times New Roman"/>
        </w:rPr>
        <w:t xml:space="preserve">  1.5. </w:t>
      </w:r>
      <w:r w:rsidRPr="00743951">
        <w:rPr>
          <w:rFonts w:ascii="Times New Roman" w:hAnsi="Times New Roman"/>
          <w:u w:val="single"/>
        </w:rPr>
        <w:t>Дата и время начала приема заявок на участие в электронном аукционе</w:t>
      </w:r>
      <w:r w:rsidRPr="00743951">
        <w:rPr>
          <w:rFonts w:ascii="Times New Roman" w:hAnsi="Times New Roman"/>
        </w:rPr>
        <w:t xml:space="preserve"> </w:t>
      </w:r>
      <w:r w:rsidR="00097409" w:rsidRPr="00743951">
        <w:rPr>
          <w:rFonts w:ascii="Times New Roman" w:hAnsi="Times New Roman"/>
        </w:rPr>
        <w:t xml:space="preserve">- </w:t>
      </w:r>
      <w:r w:rsidR="00703764" w:rsidRPr="00743951">
        <w:rPr>
          <w:rFonts w:ascii="Times New Roman" w:hAnsi="Times New Roman"/>
          <w:b/>
          <w:i/>
        </w:rPr>
        <w:t>0</w:t>
      </w:r>
      <w:r w:rsidR="00D874F4">
        <w:rPr>
          <w:rFonts w:ascii="Times New Roman" w:hAnsi="Times New Roman"/>
          <w:b/>
          <w:i/>
        </w:rPr>
        <w:t>8</w:t>
      </w:r>
      <w:r w:rsidR="00097409" w:rsidRPr="00743951">
        <w:rPr>
          <w:rFonts w:ascii="Times New Roman" w:hAnsi="Times New Roman"/>
          <w:b/>
          <w:i/>
        </w:rPr>
        <w:t xml:space="preserve"> </w:t>
      </w:r>
      <w:r w:rsidR="003A2E3A" w:rsidRPr="00743951">
        <w:rPr>
          <w:rFonts w:ascii="Times New Roman" w:hAnsi="Times New Roman"/>
          <w:b/>
          <w:i/>
        </w:rPr>
        <w:t>мая</w:t>
      </w:r>
      <w:r w:rsidR="00097409" w:rsidRPr="00743951">
        <w:rPr>
          <w:rFonts w:ascii="Times New Roman" w:hAnsi="Times New Roman"/>
          <w:b/>
          <w:i/>
        </w:rPr>
        <w:t xml:space="preserve"> </w:t>
      </w:r>
      <w:r w:rsidRPr="00743951">
        <w:rPr>
          <w:rFonts w:ascii="Times New Roman" w:hAnsi="Times New Roman"/>
          <w:b/>
          <w:i/>
        </w:rPr>
        <w:t>202</w:t>
      </w:r>
      <w:r w:rsidR="00D82FBF" w:rsidRPr="00743951">
        <w:rPr>
          <w:rFonts w:ascii="Times New Roman" w:hAnsi="Times New Roman"/>
          <w:b/>
          <w:i/>
        </w:rPr>
        <w:t>4</w:t>
      </w:r>
      <w:r w:rsidRPr="00743951">
        <w:rPr>
          <w:rFonts w:ascii="Times New Roman" w:hAnsi="Times New Roman"/>
          <w:b/>
          <w:i/>
        </w:rPr>
        <w:t xml:space="preserve"> года. </w:t>
      </w:r>
      <w:r w:rsidR="00D874F4">
        <w:rPr>
          <w:rFonts w:ascii="Times New Roman" w:hAnsi="Times New Roman"/>
          <w:b/>
          <w:i/>
        </w:rPr>
        <w:t>12</w:t>
      </w:r>
      <w:r w:rsidRPr="00743951">
        <w:rPr>
          <w:rFonts w:ascii="Times New Roman" w:hAnsi="Times New Roman"/>
          <w:b/>
          <w:i/>
        </w:rPr>
        <w:t>-00 час. (по местному времени),</w:t>
      </w:r>
      <w:r w:rsidRPr="00743951">
        <w:rPr>
          <w:rFonts w:ascii="Times New Roman" w:hAnsi="Times New Roman"/>
          <w:b/>
        </w:rPr>
        <w:t xml:space="preserve"> </w:t>
      </w:r>
      <w:r w:rsidR="00D874F4">
        <w:rPr>
          <w:rFonts w:ascii="Times New Roman" w:hAnsi="Times New Roman"/>
          <w:b/>
          <w:i/>
        </w:rPr>
        <w:t>08</w:t>
      </w:r>
      <w:r w:rsidRPr="00743951">
        <w:rPr>
          <w:rFonts w:ascii="Times New Roman" w:hAnsi="Times New Roman"/>
          <w:b/>
          <w:i/>
        </w:rPr>
        <w:t>-00 час. (по московскому времени).</w:t>
      </w:r>
    </w:p>
    <w:p w:rsidR="005577F7" w:rsidRPr="00743951" w:rsidRDefault="005577F7" w:rsidP="005577F7">
      <w:pPr>
        <w:pStyle w:val="ac"/>
        <w:ind w:firstLine="708"/>
        <w:jc w:val="both"/>
        <w:rPr>
          <w:rFonts w:ascii="Times New Roman" w:hAnsi="Times New Roman"/>
        </w:rPr>
      </w:pPr>
      <w:r w:rsidRPr="00743951">
        <w:rPr>
          <w:rFonts w:ascii="Times New Roman" w:hAnsi="Times New Roman"/>
        </w:rPr>
        <w:t xml:space="preserve">  1.6. </w:t>
      </w:r>
      <w:r w:rsidRPr="00743951">
        <w:rPr>
          <w:rFonts w:ascii="Times New Roman" w:hAnsi="Times New Roman"/>
          <w:u w:val="single"/>
        </w:rPr>
        <w:t>Дата и время окончания приема заявок на участие в электронном аукционе</w:t>
      </w:r>
      <w:r w:rsidRPr="00743951">
        <w:rPr>
          <w:rFonts w:ascii="Times New Roman" w:hAnsi="Times New Roman"/>
        </w:rPr>
        <w:t xml:space="preserve"> </w:t>
      </w:r>
      <w:r w:rsidR="00097409" w:rsidRPr="00743951">
        <w:rPr>
          <w:rFonts w:ascii="Times New Roman" w:hAnsi="Times New Roman"/>
        </w:rPr>
        <w:t>–</w:t>
      </w:r>
      <w:r w:rsidRPr="00743951">
        <w:rPr>
          <w:rFonts w:ascii="Times New Roman" w:hAnsi="Times New Roman"/>
        </w:rPr>
        <w:t xml:space="preserve"> </w:t>
      </w:r>
      <w:r w:rsidR="00D874F4">
        <w:rPr>
          <w:rFonts w:ascii="Times New Roman" w:hAnsi="Times New Roman"/>
          <w:b/>
          <w:i/>
          <w:color w:val="000000"/>
          <w:shd w:val="clear" w:color="auto" w:fill="FFFFFF"/>
        </w:rPr>
        <w:t>09</w:t>
      </w:r>
      <w:r w:rsidR="00851E24" w:rsidRPr="00743951">
        <w:rPr>
          <w:rFonts w:ascii="Times New Roman" w:hAnsi="Times New Roman"/>
          <w:b/>
          <w:i/>
          <w:color w:val="000000"/>
          <w:shd w:val="clear" w:color="auto" w:fill="FFFFFF"/>
        </w:rPr>
        <w:t xml:space="preserve"> </w:t>
      </w:r>
      <w:r w:rsidR="003A2E3A" w:rsidRPr="00743951">
        <w:rPr>
          <w:rFonts w:ascii="Times New Roman" w:hAnsi="Times New Roman"/>
          <w:b/>
          <w:i/>
          <w:color w:val="000000"/>
          <w:shd w:val="clear" w:color="auto" w:fill="FFFFFF"/>
        </w:rPr>
        <w:t>июня</w:t>
      </w:r>
      <w:r w:rsidRPr="00743951">
        <w:rPr>
          <w:rFonts w:ascii="Times New Roman" w:hAnsi="Times New Roman"/>
          <w:b/>
          <w:i/>
        </w:rPr>
        <w:t xml:space="preserve"> 202</w:t>
      </w:r>
      <w:r w:rsidR="00D82FBF" w:rsidRPr="00743951">
        <w:rPr>
          <w:rFonts w:ascii="Times New Roman" w:hAnsi="Times New Roman"/>
          <w:b/>
          <w:i/>
        </w:rPr>
        <w:t>4</w:t>
      </w:r>
      <w:r w:rsidRPr="00743951">
        <w:rPr>
          <w:rFonts w:ascii="Times New Roman" w:hAnsi="Times New Roman"/>
          <w:b/>
          <w:i/>
        </w:rPr>
        <w:t xml:space="preserve"> года. 17-00 час. (по местному времени)</w:t>
      </w:r>
      <w:r w:rsidRPr="00743951">
        <w:rPr>
          <w:rFonts w:ascii="Times New Roman" w:hAnsi="Times New Roman"/>
          <w:b/>
        </w:rPr>
        <w:t xml:space="preserve">, </w:t>
      </w:r>
      <w:r w:rsidRPr="00743951">
        <w:rPr>
          <w:rFonts w:ascii="Times New Roman" w:hAnsi="Times New Roman"/>
          <w:b/>
          <w:i/>
        </w:rPr>
        <w:t>13-00 час. (по московскому времени).</w:t>
      </w:r>
    </w:p>
    <w:p w:rsidR="005577F7" w:rsidRPr="00743951" w:rsidRDefault="005577F7" w:rsidP="005577F7">
      <w:pPr>
        <w:widowControl w:val="0"/>
        <w:ind w:firstLine="567"/>
        <w:jc w:val="both"/>
        <w:rPr>
          <w:sz w:val="22"/>
          <w:szCs w:val="22"/>
        </w:rPr>
      </w:pPr>
      <w:r w:rsidRPr="00743951">
        <w:rPr>
          <w:sz w:val="22"/>
          <w:szCs w:val="22"/>
        </w:rPr>
        <w:t xml:space="preserve">    1.7. </w:t>
      </w:r>
      <w:r w:rsidRPr="00743951">
        <w:rPr>
          <w:sz w:val="22"/>
          <w:szCs w:val="22"/>
          <w:u w:val="single"/>
        </w:rPr>
        <w:t>Время и место приема заявок</w:t>
      </w:r>
      <w:r w:rsidRPr="00743951">
        <w:rPr>
          <w:sz w:val="22"/>
          <w:szCs w:val="22"/>
        </w:rPr>
        <w:t xml:space="preserve"> круглосуточно, электронная площадка – универсальная торговая платформа АО «Сбербанк-АСТ», размещенная на сайте </w:t>
      </w:r>
      <w:r w:rsidRPr="00743951">
        <w:rPr>
          <w:b/>
          <w:sz w:val="22"/>
          <w:szCs w:val="22"/>
        </w:rPr>
        <w:t>http://utp.sberbank-ast.ru/AP</w:t>
      </w:r>
      <w:r w:rsidRPr="00743951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743951" w:rsidRDefault="005577F7" w:rsidP="005577F7">
      <w:pPr>
        <w:jc w:val="both"/>
        <w:rPr>
          <w:color w:val="000000"/>
          <w:sz w:val="22"/>
          <w:szCs w:val="22"/>
        </w:rPr>
      </w:pPr>
      <w:r w:rsidRPr="00743951">
        <w:rPr>
          <w:sz w:val="22"/>
          <w:szCs w:val="22"/>
        </w:rPr>
        <w:t xml:space="preserve">             </w:t>
      </w:r>
      <w:r w:rsidRPr="00743951">
        <w:rPr>
          <w:color w:val="000000"/>
          <w:sz w:val="22"/>
          <w:szCs w:val="22"/>
        </w:rPr>
        <w:t xml:space="preserve">1.8. </w:t>
      </w:r>
      <w:r w:rsidRPr="00743951">
        <w:rPr>
          <w:color w:val="000000"/>
          <w:sz w:val="22"/>
          <w:szCs w:val="22"/>
          <w:u w:val="single"/>
        </w:rPr>
        <w:t xml:space="preserve">Дата определения участников электронного аукциона </w:t>
      </w:r>
      <w:r w:rsidRPr="00743951">
        <w:rPr>
          <w:color w:val="000000"/>
          <w:sz w:val="22"/>
          <w:szCs w:val="22"/>
        </w:rPr>
        <w:t xml:space="preserve">- </w:t>
      </w:r>
      <w:r w:rsidR="00D874F4">
        <w:rPr>
          <w:b/>
          <w:i/>
          <w:color w:val="000000"/>
          <w:sz w:val="22"/>
          <w:szCs w:val="22"/>
          <w:shd w:val="clear" w:color="auto" w:fill="FFFFFF"/>
        </w:rPr>
        <w:t>11</w:t>
      </w:r>
      <w:r w:rsidR="003A2E3A" w:rsidRPr="00743951">
        <w:rPr>
          <w:b/>
          <w:i/>
          <w:color w:val="000000"/>
          <w:sz w:val="22"/>
          <w:szCs w:val="22"/>
          <w:shd w:val="clear" w:color="auto" w:fill="FFFFFF"/>
        </w:rPr>
        <w:t xml:space="preserve"> июня</w:t>
      </w:r>
      <w:r w:rsidRPr="00743951">
        <w:rPr>
          <w:b/>
          <w:i/>
          <w:sz w:val="22"/>
          <w:szCs w:val="22"/>
        </w:rPr>
        <w:t xml:space="preserve"> 202</w:t>
      </w:r>
      <w:r w:rsidR="00D82FBF" w:rsidRPr="00743951">
        <w:rPr>
          <w:b/>
          <w:i/>
          <w:sz w:val="22"/>
          <w:szCs w:val="22"/>
        </w:rPr>
        <w:t>4</w:t>
      </w:r>
      <w:r w:rsidRPr="00743951">
        <w:rPr>
          <w:b/>
          <w:i/>
          <w:sz w:val="22"/>
          <w:szCs w:val="22"/>
        </w:rPr>
        <w:t xml:space="preserve"> года.</w:t>
      </w:r>
      <w:r w:rsidRPr="00743951">
        <w:rPr>
          <w:i/>
          <w:sz w:val="22"/>
          <w:szCs w:val="22"/>
        </w:rPr>
        <w:t xml:space="preserve"> </w:t>
      </w:r>
    </w:p>
    <w:p w:rsidR="005577F7" w:rsidRPr="00AD54D5" w:rsidRDefault="005577F7" w:rsidP="005577F7">
      <w:pPr>
        <w:jc w:val="both"/>
        <w:rPr>
          <w:rFonts w:eastAsia="Arial Unicode MS"/>
          <w:sz w:val="22"/>
          <w:szCs w:val="22"/>
        </w:rPr>
      </w:pPr>
      <w:r w:rsidRPr="00743951">
        <w:rPr>
          <w:color w:val="000000"/>
          <w:sz w:val="22"/>
          <w:szCs w:val="22"/>
        </w:rPr>
        <w:t xml:space="preserve">               1.9. </w:t>
      </w:r>
      <w:r w:rsidRPr="00743951">
        <w:rPr>
          <w:color w:val="000000"/>
          <w:sz w:val="22"/>
          <w:szCs w:val="22"/>
          <w:u w:val="single"/>
        </w:rPr>
        <w:t>Место ознакомления претендента с документацией</w:t>
      </w:r>
      <w:r w:rsidRPr="00AD54D5">
        <w:rPr>
          <w:color w:val="000000"/>
          <w:sz w:val="22"/>
          <w:szCs w:val="22"/>
        </w:rPr>
        <w:t xml:space="preserve"> по подготовке аукциона по продаже права на заключение договора аренды земельного участка - </w:t>
      </w:r>
      <w:r w:rsidRPr="00AD54D5">
        <w:rPr>
          <w:rFonts w:eastAsia="Arial Unicode MS"/>
          <w:sz w:val="22"/>
          <w:szCs w:val="22"/>
        </w:rPr>
        <w:t xml:space="preserve">на официальном сайте 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r w:rsidRPr="00AD54D5">
        <w:rPr>
          <w:bCs/>
          <w:color w:val="000000"/>
          <w:sz w:val="22"/>
          <w:szCs w:val="22"/>
        </w:rPr>
        <w:t xml:space="preserve">, </w:t>
      </w:r>
      <w:r w:rsidRPr="00AD54D5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AD54D5">
        <w:rPr>
          <w:rFonts w:eastAsia="Arial Unicode MS"/>
          <w:color w:val="0066CC"/>
          <w:sz w:val="22"/>
          <w:szCs w:val="22"/>
          <w:u w:val="single"/>
        </w:rPr>
        <w:t>utp.sberbank-ast.ru</w:t>
      </w:r>
      <w:r w:rsidRPr="00AD54D5">
        <w:rPr>
          <w:rFonts w:eastAsia="Arial Unicode MS"/>
          <w:sz w:val="22"/>
          <w:szCs w:val="22"/>
        </w:rPr>
        <w:t xml:space="preserve">, ознакомиться с документацией о предмете торгов можно по адресу местонахождения Организатора аукциона, телефон организатора </w:t>
      </w:r>
      <w:r w:rsidR="00C775FA">
        <w:rPr>
          <w:rFonts w:eastAsia="Arial Unicode MS"/>
          <w:sz w:val="22"/>
          <w:szCs w:val="22"/>
        </w:rPr>
        <w:t>8</w:t>
      </w:r>
      <w:r w:rsidRPr="00AD54D5">
        <w:rPr>
          <w:rFonts w:eastAsia="Arial Unicode MS"/>
          <w:sz w:val="22"/>
          <w:szCs w:val="22"/>
        </w:rPr>
        <w:t>(39139)32673.</w:t>
      </w:r>
    </w:p>
    <w:p w:rsidR="005577F7" w:rsidRPr="00AD54D5" w:rsidRDefault="005577F7" w:rsidP="005577F7">
      <w:pPr>
        <w:tabs>
          <w:tab w:val="left" w:pos="851"/>
        </w:tabs>
        <w:jc w:val="both"/>
        <w:rPr>
          <w:sz w:val="22"/>
          <w:szCs w:val="22"/>
        </w:rPr>
      </w:pPr>
      <w:r w:rsidRPr="00AD54D5">
        <w:rPr>
          <w:color w:val="000000"/>
          <w:sz w:val="22"/>
          <w:szCs w:val="22"/>
        </w:rPr>
        <w:t xml:space="preserve">               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AD54D5">
          <w:rPr>
            <w:rStyle w:val="a4"/>
            <w:sz w:val="22"/>
            <w:szCs w:val="22"/>
            <w:lang w:val="en-US"/>
          </w:rPr>
          <w:t>www</w:t>
        </w:r>
        <w:r w:rsidRPr="00AD54D5">
          <w:rPr>
            <w:rStyle w:val="a4"/>
            <w:sz w:val="22"/>
            <w:szCs w:val="22"/>
          </w:rPr>
          <w:t>.</w:t>
        </w:r>
        <w:r w:rsidRPr="00AD54D5">
          <w:rPr>
            <w:rStyle w:val="a4"/>
            <w:sz w:val="22"/>
            <w:szCs w:val="22"/>
            <w:lang w:val="en-US"/>
          </w:rPr>
          <w:t>torgi</w:t>
        </w:r>
        <w:r w:rsidRPr="00AD54D5">
          <w:rPr>
            <w:rStyle w:val="a4"/>
            <w:sz w:val="22"/>
            <w:szCs w:val="22"/>
          </w:rPr>
          <w:t>.</w:t>
        </w:r>
        <w:r w:rsidRPr="00AD54D5">
          <w:rPr>
            <w:rStyle w:val="a4"/>
            <w:sz w:val="22"/>
            <w:szCs w:val="22"/>
            <w:lang w:val="en-US"/>
          </w:rPr>
          <w:t>gov</w:t>
        </w:r>
        <w:r w:rsidRPr="00AD54D5">
          <w:rPr>
            <w:rStyle w:val="a4"/>
            <w:sz w:val="22"/>
            <w:szCs w:val="22"/>
          </w:rPr>
          <w:t>.</w:t>
        </w:r>
        <w:r w:rsidRPr="00AD54D5">
          <w:rPr>
            <w:rStyle w:val="a4"/>
            <w:sz w:val="22"/>
            <w:szCs w:val="22"/>
            <w:lang w:val="en-US"/>
          </w:rPr>
          <w:t>ru</w:t>
        </w:r>
      </w:hyperlink>
      <w:r w:rsidRPr="00AD54D5">
        <w:rPr>
          <w:sz w:val="22"/>
          <w:szCs w:val="22"/>
        </w:rPr>
        <w:t xml:space="preserve">. </w:t>
      </w:r>
      <w:r w:rsidRPr="00AD54D5">
        <w:rPr>
          <w:color w:val="000000"/>
          <w:sz w:val="22"/>
          <w:szCs w:val="22"/>
        </w:rPr>
        <w:t>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AD54D5">
        <w:rPr>
          <w:sz w:val="22"/>
          <w:szCs w:val="22"/>
        </w:rPr>
        <w:t xml:space="preserve"> 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 xml:space="preserve">1.11. </w:t>
      </w:r>
      <w:r w:rsidRPr="00AD54D5">
        <w:rPr>
          <w:sz w:val="22"/>
          <w:szCs w:val="22"/>
          <w:u w:val="single"/>
        </w:rPr>
        <w:t>Сведения о предмете электронного аукциона</w:t>
      </w:r>
      <w:r w:rsidRPr="00AD54D5">
        <w:rPr>
          <w:sz w:val="22"/>
          <w:szCs w:val="22"/>
        </w:rPr>
        <w:t>:</w:t>
      </w:r>
    </w:p>
    <w:p w:rsidR="003D3ADD" w:rsidRPr="00AD54D5" w:rsidRDefault="00326CC3" w:rsidP="00326CC3">
      <w:pPr>
        <w:tabs>
          <w:tab w:val="left" w:pos="540"/>
        </w:tabs>
        <w:ind w:firstLine="851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                                           </w:t>
      </w:r>
      <w:r w:rsidR="00FB5520" w:rsidRPr="00AD54D5">
        <w:rPr>
          <w:sz w:val="22"/>
          <w:szCs w:val="22"/>
        </w:rPr>
        <w:t xml:space="preserve">Лот № </w:t>
      </w:r>
      <w:r w:rsidR="004A2BD6" w:rsidRPr="00AD54D5">
        <w:rPr>
          <w:sz w:val="22"/>
          <w:szCs w:val="22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5390"/>
      </w:tblGrid>
      <w:tr w:rsidR="003D3ADD" w:rsidRPr="00AD54D5" w:rsidTr="00AD54D5">
        <w:tc>
          <w:tcPr>
            <w:tcW w:w="4180" w:type="dxa"/>
          </w:tcPr>
          <w:p w:rsidR="003D3ADD" w:rsidRPr="00AD54D5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AD54D5" w:rsidRDefault="00143A6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AD54D5" w:rsidTr="00AD54D5">
        <w:tc>
          <w:tcPr>
            <w:tcW w:w="4180" w:type="dxa"/>
          </w:tcPr>
          <w:p w:rsidR="003D3ADD" w:rsidRPr="00AD54D5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AD54D5" w:rsidRDefault="003A2E3A" w:rsidP="008927E6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143A65" w:rsidRPr="00AD54D5">
              <w:rPr>
                <w:sz w:val="22"/>
                <w:szCs w:val="22"/>
              </w:rPr>
              <w:t xml:space="preserve"> лет</w:t>
            </w:r>
          </w:p>
        </w:tc>
      </w:tr>
      <w:tr w:rsidR="00632D15" w:rsidRPr="00AD54D5" w:rsidTr="00632D1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  <w:vAlign w:val="center"/>
          </w:tcPr>
          <w:p w:rsidR="003A2E3A" w:rsidRPr="00246D08" w:rsidRDefault="003A2E3A" w:rsidP="00246D08">
            <w:pPr>
              <w:ind w:left="255"/>
              <w:jc w:val="both"/>
              <w:rPr>
                <w:sz w:val="22"/>
                <w:szCs w:val="22"/>
              </w:rPr>
            </w:pPr>
            <w:r w:rsidRPr="00246D08">
              <w:rPr>
                <w:sz w:val="22"/>
                <w:szCs w:val="22"/>
              </w:rPr>
              <w:t>24:42:0301003:465</w:t>
            </w:r>
          </w:p>
          <w:p w:rsidR="00632D15" w:rsidRPr="00632D15" w:rsidRDefault="00632D15" w:rsidP="00246D08">
            <w:pPr>
              <w:ind w:left="255"/>
              <w:jc w:val="both"/>
              <w:rPr>
                <w:sz w:val="22"/>
                <w:szCs w:val="22"/>
              </w:rPr>
            </w:pPr>
          </w:p>
        </w:tc>
      </w:tr>
      <w:tr w:rsidR="003A2E3A" w:rsidRPr="00AD54D5" w:rsidTr="003A2E3A">
        <w:tc>
          <w:tcPr>
            <w:tcW w:w="4180" w:type="dxa"/>
          </w:tcPr>
          <w:p w:rsidR="003A2E3A" w:rsidRPr="00AD54D5" w:rsidRDefault="003A2E3A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  <w:vAlign w:val="center"/>
          </w:tcPr>
          <w:p w:rsidR="003A2E3A" w:rsidRPr="00246D08" w:rsidRDefault="003A2E3A" w:rsidP="00246D08">
            <w:pPr>
              <w:ind w:left="255"/>
              <w:jc w:val="both"/>
              <w:rPr>
                <w:sz w:val="22"/>
                <w:szCs w:val="22"/>
              </w:rPr>
            </w:pPr>
            <w:r w:rsidRPr="00246D08">
              <w:rPr>
                <w:sz w:val="22"/>
                <w:szCs w:val="22"/>
              </w:rPr>
              <w:t>Местоположение установлено относительно ориентира, расположенного за пределами участка.Ориентир</w:t>
            </w:r>
            <w:r w:rsidR="00246D08"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д.Козлово.Участок находится</w:t>
            </w:r>
            <w:r w:rsidR="00246D08"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примерно в 2.7 км метрах, по направлению на север от ориентира. Почтовый</w:t>
            </w:r>
            <w:r w:rsidR="00246D08"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адрес ориентира:</w:t>
            </w:r>
            <w:r w:rsidR="00246D08"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Красноярский край, Шушенский район.</w:t>
            </w:r>
          </w:p>
        </w:tc>
      </w:tr>
      <w:tr w:rsidR="003A2E3A" w:rsidRPr="00AD54D5" w:rsidTr="003A2E3A">
        <w:tc>
          <w:tcPr>
            <w:tcW w:w="4180" w:type="dxa"/>
          </w:tcPr>
          <w:p w:rsidR="003A2E3A" w:rsidRPr="00AD54D5" w:rsidRDefault="003A2E3A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  <w:vAlign w:val="center"/>
          </w:tcPr>
          <w:p w:rsidR="003A2E3A" w:rsidRPr="00246D08" w:rsidRDefault="003A2E3A" w:rsidP="00246D08">
            <w:pPr>
              <w:ind w:left="255"/>
              <w:jc w:val="both"/>
              <w:rPr>
                <w:sz w:val="22"/>
                <w:szCs w:val="22"/>
              </w:rPr>
            </w:pPr>
            <w:r w:rsidRPr="00246D08">
              <w:rPr>
                <w:sz w:val="22"/>
                <w:szCs w:val="22"/>
              </w:rPr>
              <w:t xml:space="preserve">209534 </w:t>
            </w:r>
          </w:p>
        </w:tc>
      </w:tr>
      <w:tr w:rsidR="003A2E3A" w:rsidRPr="00AD54D5" w:rsidTr="00AD54D5">
        <w:tc>
          <w:tcPr>
            <w:tcW w:w="4180" w:type="dxa"/>
          </w:tcPr>
          <w:p w:rsidR="003A2E3A" w:rsidRPr="00AD54D5" w:rsidRDefault="003A2E3A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</w:tcPr>
          <w:p w:rsidR="003A2E3A" w:rsidRPr="008E11C4" w:rsidRDefault="003A2E3A" w:rsidP="008E11C4">
            <w:pPr>
              <w:ind w:left="255"/>
              <w:jc w:val="both"/>
              <w:rPr>
                <w:sz w:val="22"/>
                <w:szCs w:val="22"/>
              </w:rPr>
            </w:pPr>
            <w:r w:rsidRPr="008E11C4">
              <w:rPr>
                <w:sz w:val="22"/>
                <w:szCs w:val="22"/>
              </w:rPr>
              <w:t>Земли сельскохозяйственного назначения</w:t>
            </w:r>
          </w:p>
        </w:tc>
      </w:tr>
      <w:tr w:rsidR="003A2E3A" w:rsidRPr="00AD54D5" w:rsidTr="003A2E3A">
        <w:tc>
          <w:tcPr>
            <w:tcW w:w="4180" w:type="dxa"/>
          </w:tcPr>
          <w:p w:rsidR="003A2E3A" w:rsidRPr="00AD54D5" w:rsidRDefault="003A2E3A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  <w:vAlign w:val="center"/>
          </w:tcPr>
          <w:p w:rsidR="003A2E3A" w:rsidRPr="00246D08" w:rsidRDefault="003A2E3A" w:rsidP="00246D08">
            <w:pPr>
              <w:ind w:left="255"/>
              <w:jc w:val="both"/>
              <w:rPr>
                <w:sz w:val="22"/>
                <w:szCs w:val="22"/>
              </w:rPr>
            </w:pPr>
            <w:r w:rsidRPr="00246D08">
              <w:rPr>
                <w:sz w:val="22"/>
                <w:szCs w:val="22"/>
              </w:rPr>
              <w:t>для использования в сельскохозяйственном</w:t>
            </w:r>
            <w:r w:rsidR="00246D08"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производстве</w:t>
            </w:r>
          </w:p>
        </w:tc>
      </w:tr>
      <w:tr w:rsidR="003A2E3A" w:rsidRPr="00AD54D5" w:rsidTr="00AD54D5">
        <w:tc>
          <w:tcPr>
            <w:tcW w:w="4180" w:type="dxa"/>
          </w:tcPr>
          <w:p w:rsidR="003A2E3A" w:rsidRPr="00AD54D5" w:rsidRDefault="003A2E3A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3A2E3A" w:rsidRPr="00246D08" w:rsidRDefault="003A2E3A" w:rsidP="00246D08">
            <w:pPr>
              <w:ind w:left="255"/>
              <w:jc w:val="both"/>
              <w:rPr>
                <w:sz w:val="22"/>
                <w:szCs w:val="22"/>
              </w:rPr>
            </w:pPr>
            <w:r w:rsidRPr="00246D08">
              <w:rPr>
                <w:sz w:val="22"/>
                <w:szCs w:val="22"/>
              </w:rPr>
              <w:t xml:space="preserve">6474,60 руб. (шесть тысяч четыреста семьдесят  четыре рубля 60 копеек) </w:t>
            </w:r>
          </w:p>
          <w:p w:rsidR="003A2E3A" w:rsidRPr="00AD54D5" w:rsidRDefault="003A2E3A" w:rsidP="00246D08">
            <w:pPr>
              <w:ind w:left="255"/>
              <w:jc w:val="both"/>
              <w:rPr>
                <w:sz w:val="22"/>
                <w:szCs w:val="22"/>
              </w:rPr>
            </w:pPr>
            <w:r w:rsidRPr="00246D08">
              <w:rPr>
                <w:sz w:val="22"/>
                <w:szCs w:val="22"/>
              </w:rPr>
              <w:t>(1,5 % от кадастровой стоимости земельного участка)</w:t>
            </w:r>
          </w:p>
        </w:tc>
      </w:tr>
      <w:tr w:rsidR="003A2E3A" w:rsidRPr="00AD54D5" w:rsidTr="00AD54D5">
        <w:tc>
          <w:tcPr>
            <w:tcW w:w="4180" w:type="dxa"/>
          </w:tcPr>
          <w:p w:rsidR="003A2E3A" w:rsidRPr="00AD54D5" w:rsidRDefault="003A2E3A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3A2E3A" w:rsidRPr="00AD54D5" w:rsidRDefault="003A2E3A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246D08">
              <w:rPr>
                <w:sz w:val="22"/>
                <w:szCs w:val="22"/>
              </w:rPr>
              <w:t>1294,92 руб. (одна тысяча двести девяносто четыре рубля 92 копейки)</w:t>
            </w:r>
          </w:p>
        </w:tc>
      </w:tr>
      <w:tr w:rsidR="003A2E3A" w:rsidRPr="00AD54D5" w:rsidTr="00AD54D5">
        <w:tc>
          <w:tcPr>
            <w:tcW w:w="4180" w:type="dxa"/>
          </w:tcPr>
          <w:p w:rsidR="003A2E3A" w:rsidRPr="00AD54D5" w:rsidRDefault="003A2E3A" w:rsidP="008927E6">
            <w:pPr>
              <w:ind w:firstLine="426"/>
              <w:jc w:val="both"/>
              <w:rPr>
                <w:sz w:val="22"/>
                <w:szCs w:val="22"/>
                <w:lang w:val="en-US"/>
              </w:rPr>
            </w:pPr>
            <w:r w:rsidRPr="00AD54D5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3A2E3A" w:rsidRPr="00AD54D5" w:rsidRDefault="003A2E3A" w:rsidP="008E64BF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    В назначении платежа необходимо указание «перечисление денежных средств в качестве задатка (ИНН плательщика)», а так же указывать «без НДС или НДС не облагается».</w:t>
            </w:r>
          </w:p>
          <w:p w:rsidR="003A2E3A" w:rsidRPr="00AD54D5" w:rsidRDefault="003A2E3A" w:rsidP="00AD54D5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Порядок пополнения лицевого счета с целью дальнейшего использования денежных средств в качестве обеспечения заявки: https://utp.sberbank-ast.ru/Main/Notice/697/Requisites</w:t>
            </w:r>
          </w:p>
        </w:tc>
        <w:tc>
          <w:tcPr>
            <w:tcW w:w="5390" w:type="dxa"/>
          </w:tcPr>
          <w:p w:rsidR="003A2E3A" w:rsidRPr="00AD54D5" w:rsidRDefault="003A2E3A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ПОЛУЧАТЕЛЬ:</w:t>
            </w:r>
          </w:p>
          <w:p w:rsidR="003A2E3A" w:rsidRPr="00AD54D5" w:rsidRDefault="003A2E3A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Наименование: АО "Сбербанк-АСТ"</w:t>
            </w:r>
          </w:p>
          <w:p w:rsidR="003A2E3A" w:rsidRPr="00AD54D5" w:rsidRDefault="003A2E3A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ИНН: 7707308480</w:t>
            </w:r>
          </w:p>
          <w:p w:rsidR="003A2E3A" w:rsidRPr="00AD54D5" w:rsidRDefault="003A2E3A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КПП: 770401001</w:t>
            </w:r>
          </w:p>
          <w:p w:rsidR="003A2E3A" w:rsidRPr="00AD54D5" w:rsidRDefault="003A2E3A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Расчетный счет: 40702810300020038047</w:t>
            </w:r>
          </w:p>
          <w:p w:rsidR="003A2E3A" w:rsidRPr="00AD54D5" w:rsidRDefault="003A2E3A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БАНК ПОЛУЧАТЕЛЯ:</w:t>
            </w:r>
          </w:p>
          <w:p w:rsidR="003A2E3A" w:rsidRPr="00AD54D5" w:rsidRDefault="003A2E3A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3A2E3A" w:rsidRPr="00AD54D5" w:rsidRDefault="003A2E3A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БИК: 044525225</w:t>
            </w:r>
          </w:p>
          <w:p w:rsidR="003A2E3A" w:rsidRPr="00AD54D5" w:rsidRDefault="003A2E3A" w:rsidP="008E64BF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Корреспондентский счет: 30101810400000000225</w:t>
            </w:r>
          </w:p>
          <w:p w:rsidR="003A2E3A" w:rsidRPr="00AD54D5" w:rsidRDefault="003A2E3A" w:rsidP="00DA258E">
            <w:pPr>
              <w:rPr>
                <w:sz w:val="22"/>
                <w:szCs w:val="22"/>
              </w:rPr>
            </w:pPr>
          </w:p>
          <w:p w:rsidR="003A2E3A" w:rsidRPr="00AD54D5" w:rsidRDefault="003A2E3A" w:rsidP="00DA258E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ab/>
            </w:r>
          </w:p>
        </w:tc>
      </w:tr>
      <w:tr w:rsidR="003A2E3A" w:rsidRPr="00AD54D5" w:rsidTr="00AD54D5">
        <w:tc>
          <w:tcPr>
            <w:tcW w:w="4180" w:type="dxa"/>
          </w:tcPr>
          <w:p w:rsidR="003A2E3A" w:rsidRPr="00AD54D5" w:rsidRDefault="003A2E3A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3A2E3A" w:rsidRPr="00246D08" w:rsidRDefault="003A2E3A" w:rsidP="00161AB6">
            <w:pPr>
              <w:ind w:left="255"/>
              <w:jc w:val="both"/>
              <w:rPr>
                <w:sz w:val="22"/>
                <w:szCs w:val="22"/>
              </w:rPr>
            </w:pPr>
            <w:r w:rsidRPr="00246D08">
              <w:rPr>
                <w:sz w:val="22"/>
                <w:szCs w:val="22"/>
              </w:rPr>
              <w:t xml:space="preserve">194,24 руб. (сто девяносто четыре рубля 24 копейки) </w:t>
            </w:r>
          </w:p>
        </w:tc>
      </w:tr>
      <w:tr w:rsidR="00246D08" w:rsidRPr="00AD54D5" w:rsidTr="00246D08">
        <w:tc>
          <w:tcPr>
            <w:tcW w:w="4180" w:type="dxa"/>
          </w:tcPr>
          <w:p w:rsidR="00246D08" w:rsidRPr="00F3250B" w:rsidRDefault="00246D08" w:rsidP="00246D08">
            <w:pPr>
              <w:jc w:val="both"/>
              <w:rPr>
                <w:color w:val="000000"/>
                <w:sz w:val="23"/>
                <w:szCs w:val="23"/>
              </w:rPr>
            </w:pPr>
            <w:r w:rsidRPr="00F3250B">
              <w:rPr>
                <w:color w:val="000000"/>
                <w:sz w:val="23"/>
                <w:szCs w:val="23"/>
              </w:rPr>
              <w:t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сервитута:</w:t>
            </w:r>
          </w:p>
        </w:tc>
        <w:tc>
          <w:tcPr>
            <w:tcW w:w="5390" w:type="dxa"/>
            <w:vAlign w:val="center"/>
          </w:tcPr>
          <w:p w:rsidR="00246D08" w:rsidRPr="00246D08" w:rsidRDefault="00246D08" w:rsidP="00F53885">
            <w:pPr>
              <w:ind w:left="255"/>
              <w:jc w:val="both"/>
              <w:rPr>
                <w:sz w:val="22"/>
                <w:szCs w:val="22"/>
              </w:rPr>
            </w:pPr>
            <w:r w:rsidRPr="00246D08">
              <w:rPr>
                <w:sz w:val="22"/>
                <w:szCs w:val="22"/>
              </w:rPr>
              <w:t>земельный участок полностью расположен в границах зоны с реестровым номером 24:00-6.18837 от 19.04.2021, ограничение использования земельного участка в пределах зоны: СанПиН 2.1.4.1110-02 Зоны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санитарной охраны источников водоснабжения и водопроводов питьевого назначения, вид/наименование: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зона санитарной охраны источника водоснабжения и водопроводов питьевого назначения филиала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«Минусинская ТЭЦ» Акционерного общества «Енисейская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территориальная генерирующая компания</w:t>
            </w:r>
            <w:r w:rsidRPr="00246D08">
              <w:rPr>
                <w:sz w:val="22"/>
                <w:szCs w:val="22"/>
              </w:rPr>
              <w:br/>
              <w:t>(ТГК-13)». 3 пояс, тип: Зона санитарной охраны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источников водоснабжения и водопроводов питьевого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назначения, дата решения: 31.10.2016, номер решения: 1/617-од, наименование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ОГВ/ОМСУ: Министерство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природных ресурсов и экологии Красноярского края Земельный участок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полностью расположен в границах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зоны с реестровым номером 24:00-6.18927 от 28.04.2022,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ограничение использования земельного участка в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lastRenderedPageBreak/>
              <w:t>пределах зоны: В соответствии п. 2в Правил выделения на приаэродромной территории подзон,</w:t>
            </w:r>
            <w:r w:rsidRPr="00246D08">
              <w:rPr>
                <w:sz w:val="22"/>
                <w:szCs w:val="22"/>
              </w:rPr>
              <w:br/>
              <w:t>утвержденных Постановлением Правительства РФ от 2 декабря 2017 г. № 1460 при установлении третьей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подзоны приаэродромной территории устанавливаются ограничения использования объектов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недвижимости и осуществления деятельности: запрещается размещать объекты, высота которых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превышает ограничения, установленные уполномоченным Правительством Российской Федерации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 xml:space="preserve">федеральным органом исполнительной власти (далее </w:t>
            </w:r>
            <w:r>
              <w:rPr>
                <w:sz w:val="22"/>
                <w:szCs w:val="22"/>
              </w:rPr>
              <w:t>–</w:t>
            </w:r>
            <w:r w:rsidRPr="00246D08">
              <w:rPr>
                <w:sz w:val="22"/>
                <w:szCs w:val="22"/>
              </w:rPr>
              <w:t xml:space="preserve"> уполномоченный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федеральный орган) при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установлении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соответствующей приаэродромной территории., вид/наименование: Третья подзона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приаэродромной территории аэродрома Шушенское, тип: Охранная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зона транспорта, дата решения: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12.11.2021, номер решения: 300-П, наименование ОГВ/ОМСУ: КРАСНОЯРСКОЕ МЕЖРЕГИОНАЛЬНОЕ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ТЕРРИТОРИАЛЬНОЕ УПРАВЛЕНИЕ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ВОЗДУШНОГО ТРАНСПОРТА ФЕДЕРАЛЬНОГО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АГЕНТСТВА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ВОЗДУШНОГО ТРАНСПОРТА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Земельный участок полностью расположен в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границах зоны с реестровым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номером 24:00-6.18928 от 28.04.2022, ограничение использования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земельного участка в пределах зоны: В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соответствии п. 2г Правил выделения на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приаэродромной территории подзон, утвержденных</w:t>
            </w:r>
            <w:r w:rsidRPr="00246D08">
              <w:rPr>
                <w:sz w:val="22"/>
                <w:szCs w:val="22"/>
              </w:rPr>
              <w:br/>
              <w:t>Постановлением Правительства РФ от 2 декабря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2017 г. № 1460 при установлении четвертой подзоны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приаэродромной территории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устанавливаются ограничения использования объектов недвижимости и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осуществления деятельности: запрещается размещать объекты, создающие помехи в работе наземных</w:t>
            </w:r>
            <w:r w:rsidRPr="00246D08">
              <w:rPr>
                <w:sz w:val="22"/>
                <w:szCs w:val="22"/>
              </w:rPr>
              <w:br/>
              <w:t>объектов средств и систем обслуживания воздушного движения, навигации, посадки и связи,</w:t>
            </w:r>
            <w:r w:rsidRPr="00246D08">
              <w:rPr>
                <w:sz w:val="22"/>
                <w:szCs w:val="22"/>
              </w:rPr>
              <w:br/>
              <w:t>предназначенных для организации воздушного движения и расположенных вне первой подзоны.,</w:t>
            </w:r>
            <w:r w:rsidRPr="00246D08">
              <w:rPr>
                <w:sz w:val="22"/>
                <w:szCs w:val="22"/>
              </w:rPr>
              <w:br/>
              <w:t>вид/наименование: Четвертая подзона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приаэродромной территории аэродрома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Шушенское, тип: Охранная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зона транспорта, дата решения: 12.11.2021, номер решения: 300-П, наименование ОГВ/ОМСУ: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КРАСНОЯРСКОЕ МЕЖРЕГИОНАЛЬНОЕ ТЕРРИТОРИАЛЬНОЕ УПРАВЛЕНИЕ ВОЗДУШНОГО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ТРАНСПОРТА ФЕДЕРАЛЬНОГО АГЕНТСТВА ВОЗДУШНОГО ТРАНСПОРТА Земельный участок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полностью расположен в границах зоны с реестровым номером 24:00-6.18929 от 28.04.2022, ограничение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использования земельного участка в пределах зоны: В соответствии п. 2д Правил выделения на</w:t>
            </w:r>
            <w:r w:rsidRPr="00246D08">
              <w:rPr>
                <w:sz w:val="22"/>
                <w:szCs w:val="22"/>
              </w:rPr>
              <w:br/>
              <w:t>приаэродромной территории подзон, утвержденных Постановлением Правительства РФ от 2 декабря 2017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г. № 1460 при установлении пятой подзоны приаэродромной территории устанавливаются ограничения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использования объектов</w:t>
            </w:r>
            <w:r w:rsidR="00F53885"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недвижимости и осуществления деятельности: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запрещается размещать опасные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 xml:space="preserve">производственные </w:t>
            </w:r>
            <w:r w:rsidRPr="00246D08">
              <w:rPr>
                <w:sz w:val="22"/>
                <w:szCs w:val="22"/>
              </w:rPr>
              <w:lastRenderedPageBreak/>
              <w:t>объекты, определенные Федеральным законом "О промышленной безопасности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опасных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производственных объектов", функционирование которых может повлиять на безопасность</w:t>
            </w:r>
            <w:r w:rsidRPr="00246D08">
              <w:rPr>
                <w:sz w:val="22"/>
                <w:szCs w:val="22"/>
              </w:rPr>
              <w:br/>
              <w:t>полетов воздушных судов., вид/наименование: Пятая подзона приаэродромной территории аэродрома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Шушенское, тип: Охранная зона транспорта, дата решения: 12.11.2021, номер решения: 300-П,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наименование ОГВ/ОМСУ: КРАСНОЯРСКОЕ МЕЖРЕГИОНАЛЬНОЕ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ТЕРРИТОРИАЛЬНОЕ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УПРАВЛЕНИЕ ВОЗДУШНОГО ТРАНСПОРТА ФЕДЕРАЛЬНОГО АГЕНТСТВА ВОЗДУШНОГО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ТРАНСПОРТА Земельный участок полностью расположен в</w:t>
            </w:r>
            <w:r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границах зоны с реестровым номером 24:00-</w:t>
            </w:r>
            <w:r w:rsidRPr="00246D08">
              <w:rPr>
                <w:sz w:val="22"/>
                <w:szCs w:val="22"/>
              </w:rPr>
              <w:br/>
              <w:t>6.18931 от 28.04.2022, ограничение использования земельного участка в пределах зоны:</w:t>
            </w:r>
            <w:r w:rsidR="00654977"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Приаэродромная</w:t>
            </w:r>
            <w:r w:rsidR="00654977"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территория аэродрома Шушенское, вид/наименование: Приаэродромная территория аэродрома</w:t>
            </w:r>
            <w:r w:rsidR="00654977"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Шушенское, тип: Охранная зона транспорта, дата решения: 12.11.2021, номер решения: 300-П,</w:t>
            </w:r>
            <w:r w:rsidR="00654977"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наименование ОГВ/ОМСУ: КРАСНОЯРСКОЕ МЕЖРЕГИОНАЛЬНОЕ ТЕРРИТОРИАЛЬНОЕ</w:t>
            </w:r>
            <w:r w:rsidR="00654977"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УПРАВЛЕНИЕ ВОЗДУШНОГО ТРАНСПОРТА ФЕДЕРАЛЬНОГО АГЕНТСТВА ВОЗДУШНОГО</w:t>
            </w:r>
            <w:r w:rsidR="00654977">
              <w:rPr>
                <w:sz w:val="22"/>
                <w:szCs w:val="22"/>
              </w:rPr>
              <w:t xml:space="preserve"> </w:t>
            </w:r>
            <w:r w:rsidRPr="00246D08">
              <w:rPr>
                <w:sz w:val="22"/>
                <w:szCs w:val="22"/>
              </w:rPr>
              <w:t>ТРАНСПОРТА</w:t>
            </w:r>
          </w:p>
        </w:tc>
      </w:tr>
      <w:tr w:rsidR="00246D08" w:rsidRPr="00AD54D5" w:rsidTr="00AD54D5">
        <w:tc>
          <w:tcPr>
            <w:tcW w:w="4180" w:type="dxa"/>
          </w:tcPr>
          <w:p w:rsidR="00246D08" w:rsidRPr="00AD54D5" w:rsidRDefault="00246D08" w:rsidP="008E11C4">
            <w:pPr>
              <w:jc w:val="both"/>
              <w:rPr>
                <w:color w:val="000000"/>
                <w:sz w:val="22"/>
                <w:szCs w:val="22"/>
              </w:rPr>
            </w:pPr>
            <w:r w:rsidRPr="001E7026">
              <w:rPr>
                <w:color w:val="000000"/>
                <w:sz w:val="22"/>
                <w:szCs w:val="22"/>
              </w:rPr>
              <w:lastRenderedPageBreak/>
              <w:t>Сведения об ограничениях права на объект недвижимости, обременениях данного объекта:</w:t>
            </w:r>
          </w:p>
        </w:tc>
        <w:tc>
          <w:tcPr>
            <w:tcW w:w="5390" w:type="dxa"/>
            <w:vAlign w:val="center"/>
          </w:tcPr>
          <w:p w:rsidR="00246D08" w:rsidRPr="00246D08" w:rsidRDefault="00654977" w:rsidP="00654977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246D08" w:rsidRPr="00246D08">
              <w:rPr>
                <w:sz w:val="22"/>
                <w:szCs w:val="22"/>
              </w:rPr>
              <w:t>ведения об ограничениях права на объект недвижимости, обременениях данного объекта, не</w:t>
            </w:r>
            <w:r w:rsidR="00246D08" w:rsidRPr="00246D08">
              <w:rPr>
                <w:sz w:val="22"/>
                <w:szCs w:val="22"/>
              </w:rPr>
              <w:br/>
              <w:t>зарегистрированных в реестре прав, ограничений прав и обременений недвижимого имущества: вид</w:t>
            </w:r>
            <w:r w:rsidR="00246D08" w:rsidRPr="00246D08">
              <w:rPr>
                <w:sz w:val="22"/>
                <w:szCs w:val="22"/>
              </w:rPr>
              <w:br/>
              <w:t>ограничения (обременения): ограничения прав на земельный участок, предусмотренные статьей 56</w:t>
            </w:r>
            <w:r w:rsidR="00246D08" w:rsidRPr="00246D08">
              <w:rPr>
                <w:sz w:val="22"/>
                <w:szCs w:val="22"/>
              </w:rPr>
              <w:br/>
              <w:t>Земельного кодекса Российской Федерации; срок действия: c 21.04.2021; реквизиты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документа-основания: приказ от 31.10.2016 № 1/617-од выдан: Министерство экологии и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рационального природопользования Красноярского края. вид ограничения (обременения):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ограничения прав на земельный участок, предусмотренные статьей 56 Земельного кодекса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Российской Федерации; срок действия: c 22.04.2021; реквизиты документа-основания: приказ от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31.10.2016 № 1/617-од выдан: Министерство природных ресурсов и экологии Красноярского края.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вид ограничения (обременения): ограничения прав на земельный участок, предусмотренные статьей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56 Земельного кодекса Российской Федерации; срок действия: c 23.05.2022; реквизиты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документа-основания: приказ "Об установлении приаэродромной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территории аэродрома Шушенское" от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12.11.2021 № 300-П выдан: КРАСНОЯРСКОЕ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МЕЖРЕГИОНАЛЬНОЕ ТЕРРИТОРИАЛЬНОЕ</w:t>
            </w:r>
            <w:r w:rsidR="00246D08" w:rsidRPr="00246D08">
              <w:rPr>
                <w:sz w:val="22"/>
                <w:szCs w:val="22"/>
              </w:rPr>
              <w:br/>
              <w:t>УПРАВЛЕНИЕ ВОЗДУШНОГО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ТРАНСПОРТА ФЕДЕРАЛЬНОГО АГЕНТСТВА ВОЗДУШНОГО ТРАНСПОРТА. вид ограничения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(обременения):</w:t>
            </w:r>
            <w:r w:rsidR="00246D08" w:rsidRPr="00246D08">
              <w:rPr>
                <w:sz w:val="22"/>
                <w:szCs w:val="22"/>
              </w:rPr>
              <w:br/>
              <w:t>ограничения прав на земельный участок, предусмотренные статьей 56 Земельного кодекса</w:t>
            </w:r>
            <w:r w:rsidR="00246D08" w:rsidRPr="00246D08">
              <w:rPr>
                <w:sz w:val="22"/>
                <w:szCs w:val="22"/>
              </w:rPr>
              <w:br/>
              <w:t>Российской Федерации; срок действия: c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01.07.2022; реквизиты документа-основания: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lastRenderedPageBreak/>
              <w:t>приказ "Об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установлении приаэродромной территории аэродрома Шушенское" от 12.11.2021 № 300-П выдан: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КРАСНОЯРСКОЕ МЕЖРЕГИОНАЛЬНОЕ ТЕРРИТОРИАЛЬНОЕ УПРАВЛЕНИЕ ВОЗДУШНОГО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ТРАНСПОРТА ФЕДЕРАЛЬНОГО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АГЕНТСТВА ВОЗДУШНОГО ТРАНСПОРТА. вид ограничения (обременения): ограничения прав на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земельный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участок, предусмотренные статьей 56 Земельного кодекса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Российской Федерации; срок действия: c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10.03.2023; реквизиты документа-основания: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приказ "Об установлении приаэродромной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территории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аэродрома Шушенское" от 12.11.2021 № 300-П выдан: КРАСНОЯРСКОЕ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МЕЖРЕГИОНАЛЬНОЕ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ТЕРРИТОРИАЛЬНОЕ</w:t>
            </w:r>
            <w:r w:rsidR="00246D08" w:rsidRPr="00246D08">
              <w:rPr>
                <w:sz w:val="22"/>
                <w:szCs w:val="22"/>
              </w:rPr>
              <w:br/>
              <w:t>УПРАВЛЕНИЕ ВОЗДУШНОГО ТРАНСПОРТА ФЕДЕРАЛЬНОГО АГЕНТСТВА ВОЗДУШНОГО</w:t>
            </w:r>
            <w:r w:rsidR="00246D08" w:rsidRPr="00246D08">
              <w:rPr>
                <w:sz w:val="22"/>
                <w:szCs w:val="22"/>
              </w:rPr>
              <w:br/>
              <w:t>ТРАНСПОРТА. вид ограничения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(обременения): ограничения прав на земельный участок,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предусмотренные статьей 56 Земельного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кодекса Российской Федерации; срок действия: c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20.06.2023; реквизиты документа-основания: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приказ "Об установлении приаэродромной территории аэродрома Шушенское" от 12.11.2021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№ 300-П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выдан: КРАСНОЯРСКОЕ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МЕЖРЕГИОНАЛЬНОЕ ТЕРРИТОРИАЛЬНОЕ УПРАВЛЕНИЕ ВОЗДУШНОГО</w:t>
            </w:r>
            <w:r>
              <w:rPr>
                <w:sz w:val="22"/>
                <w:szCs w:val="22"/>
              </w:rPr>
              <w:t xml:space="preserve"> </w:t>
            </w:r>
            <w:r w:rsidR="00246D08" w:rsidRPr="00246D08">
              <w:rPr>
                <w:sz w:val="22"/>
                <w:szCs w:val="22"/>
              </w:rPr>
              <w:t>ТРАНСПОРТА</w:t>
            </w:r>
            <w:r w:rsidR="00246D08" w:rsidRPr="00246D08">
              <w:rPr>
                <w:sz w:val="22"/>
                <w:szCs w:val="22"/>
              </w:rPr>
              <w:br/>
              <w:t>ФЕДЕРАЛЬНОГО АГЕНТСТВА ВОЗДУШНОГО ТРАНСПОРТА.</w:t>
            </w:r>
          </w:p>
        </w:tc>
      </w:tr>
    </w:tbl>
    <w:p w:rsidR="003D3ADD" w:rsidRPr="00AD54D5" w:rsidRDefault="003D3ADD" w:rsidP="008927E6">
      <w:pPr>
        <w:jc w:val="both"/>
        <w:rPr>
          <w:color w:val="000000"/>
          <w:sz w:val="22"/>
          <w:szCs w:val="22"/>
        </w:rPr>
      </w:pPr>
    </w:p>
    <w:p w:rsidR="005577F7" w:rsidRPr="00AD54D5" w:rsidRDefault="005577F7" w:rsidP="005577F7">
      <w:pPr>
        <w:pStyle w:val="ae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905"/>
        <w:jc w:val="both"/>
        <w:rPr>
          <w:rFonts w:ascii="Times New Roman" w:hAnsi="Times New Roman"/>
          <w:b/>
        </w:rPr>
      </w:pPr>
      <w:r w:rsidRPr="00AD54D5">
        <w:rPr>
          <w:rFonts w:ascii="Times New Roman" w:eastAsia="Times New Roman" w:hAnsi="Times New Roman"/>
          <w:b/>
          <w:lang w:eastAsia="ru-RU"/>
        </w:rPr>
        <w:t>Форма заявки на участие в аукционе, порядок приема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2.3. Для участия в аукционе  заявители представляют в установленный в извещении о проведении аукциона срок следующие документы: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1. заявка на участие в аукционе по установленной в извещении о проведении аукциона  форме с указанием банковских реквизитов счета для возврата задатка (Приложение № 1);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 надлежащим образом заверенный перевод на русский язык документов </w:t>
      </w:r>
      <w:r w:rsidRPr="00AD54D5">
        <w:rPr>
          <w:sz w:val="22"/>
          <w:szCs w:val="22"/>
        </w:rPr>
        <w:br/>
        <w:t xml:space="preserve">о государственной регистрации юридического лица в соответствии </w:t>
      </w:r>
      <w:r w:rsidRPr="00AD54D5">
        <w:rPr>
          <w:sz w:val="22"/>
          <w:szCs w:val="22"/>
        </w:rPr>
        <w:br/>
        <w:t>с законодательством иностранного государства в случае, если заявителем является иностранное юридическое лицо;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2.4.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2.8. Заявитель, подавший заявку на участие в аукционе, вправе отозвать такую заявку в любое время до дня и времени окончания срока приема заявок.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5577F7" w:rsidRPr="00AD54D5" w:rsidRDefault="005577F7" w:rsidP="005577F7">
      <w:pPr>
        <w:ind w:firstLine="709"/>
        <w:jc w:val="both"/>
        <w:rPr>
          <w:rFonts w:eastAsia="Arial Unicode MS"/>
          <w:color w:val="FF0000"/>
          <w:sz w:val="22"/>
          <w:szCs w:val="22"/>
          <w:highlight w:val="yellow"/>
        </w:rPr>
      </w:pPr>
    </w:p>
    <w:p w:rsidR="005577F7" w:rsidRPr="00AD54D5" w:rsidRDefault="005577F7" w:rsidP="005577F7">
      <w:pPr>
        <w:pStyle w:val="ae"/>
        <w:numPr>
          <w:ilvl w:val="0"/>
          <w:numId w:val="6"/>
        </w:num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D54D5">
        <w:rPr>
          <w:rFonts w:ascii="Times New Roman" w:eastAsia="Times New Roman" w:hAnsi="Times New Roman"/>
          <w:b/>
          <w:lang w:eastAsia="ru-RU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3.1. Для участия в аукционе претендент вносит задаток в размере указанном в извещении продаже права на заключение договора аренды.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www.sberbank-ast.ru. Задаток, указанный в извещении, необходимо перечислить на расчетный счет оператора электронной площадки: 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ПОЛУЧАТЕЛЬ: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Наименование: АО "Сбербанк-АСТ"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ИНН: 7707308480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КПП: 770401001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Расчетный счет: 40702810300020038047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БАНК ПОЛУЧАТЕЛЯ: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Наименование банка: ПАО "СБЕРБАНК РОССИИ" Г. МОСКВА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БИК: 044525225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Корреспондентский счет: 30101810400000000225</w:t>
      </w:r>
    </w:p>
    <w:p w:rsidR="00565053" w:rsidRPr="00AD54D5" w:rsidRDefault="00CF61A8" w:rsidP="00CF61A8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</w:t>
      </w:r>
      <w:r w:rsidR="00565053" w:rsidRPr="00AD54D5">
        <w:rPr>
          <w:sz w:val="22"/>
          <w:szCs w:val="22"/>
        </w:rPr>
        <w:t>оряд</w:t>
      </w:r>
      <w:r w:rsidRPr="00AD54D5">
        <w:rPr>
          <w:sz w:val="22"/>
          <w:szCs w:val="22"/>
        </w:rPr>
        <w:t>ок</w:t>
      </w:r>
      <w:r w:rsidR="00565053" w:rsidRPr="00AD54D5">
        <w:rPr>
          <w:sz w:val="22"/>
          <w:szCs w:val="22"/>
        </w:rPr>
        <w:t xml:space="preserve"> пополнения лицевого счета с целью дальнейшего использования денежных средств в качестве обеспечения заявки: https://utp.sberbank-ast.ru/Main/Notice/697/Requisites</w:t>
      </w:r>
    </w:p>
    <w:p w:rsidR="00EF2BDB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В назначении платежа необходимо </w:t>
      </w:r>
      <w:r w:rsidR="00EF2BDB" w:rsidRPr="00AD54D5">
        <w:rPr>
          <w:sz w:val="22"/>
          <w:szCs w:val="22"/>
        </w:rPr>
        <w:t>корректно заполнить назначение платежа. ВАЖНО! В назначении платежа обязательно указывать одну или несколько целей перечисления - "Задаток". Без НДС либо НДС не облагается. В случае оплаты физ.лицом, в  назначении платежа необходимо обязательно указывать ИНН плательщика.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3.4. </w:t>
      </w:r>
      <w:r w:rsidRPr="00AD54D5">
        <w:rPr>
          <w:sz w:val="22"/>
          <w:szCs w:val="22"/>
          <w:u w:val="single"/>
        </w:rPr>
        <w:t>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3.5. В случае отсутствия (не поступления) в указанный срок суммы задатка, обязательства претендента по внесению задатка считаются не исполненными и претендент к участию в аукционе в электронной форме не допускается.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 или 20 статьи 39.12,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настоящей статьей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а) участникам, за исключением победителя, - в течение 3 рабочих дней со дня подведения итогов аукциона;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б) Заявителям, не допущенным к участию в аукционе - в течение 3 рабочих дней со дня подписания Протокола о признании Заявителей участниками;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рабочих дней со дня поступления уведомления об отзыве заявки. </w:t>
      </w:r>
    </w:p>
    <w:p w:rsidR="00DA258E" w:rsidRPr="00AD54D5" w:rsidRDefault="00DA258E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5577F7" w:rsidRPr="00AD54D5" w:rsidRDefault="005577F7" w:rsidP="005577F7">
      <w:pPr>
        <w:pStyle w:val="ae"/>
        <w:numPr>
          <w:ilvl w:val="0"/>
          <w:numId w:val="6"/>
        </w:numPr>
        <w:tabs>
          <w:tab w:val="left" w:pos="1418"/>
          <w:tab w:val="left" w:pos="1843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D54D5">
        <w:rPr>
          <w:rFonts w:ascii="Times New Roman" w:eastAsia="Times New Roman" w:hAnsi="Times New Roman"/>
          <w:b/>
          <w:lang w:eastAsia="ru-RU"/>
        </w:rPr>
        <w:t>Рассмотрение заявок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и размещается на электронной площадке не позднее чем на следующий рабочий день после дня подписания протокола.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1" w:history="1">
        <w:r w:rsidRPr="00AD54D5">
          <w:rPr>
            <w:sz w:val="22"/>
            <w:szCs w:val="22"/>
          </w:rPr>
          <w:t>www.torgi.gov.ru</w:t>
        </w:r>
      </w:hyperlink>
      <w:r w:rsidRPr="00AD54D5">
        <w:rPr>
          <w:sz w:val="22"/>
          <w:szCs w:val="22"/>
        </w:rPr>
        <w:t xml:space="preserve"> (ГИС Торги).</w:t>
      </w:r>
    </w:p>
    <w:p w:rsidR="005577F7" w:rsidRPr="00AD54D5" w:rsidRDefault="005577F7" w:rsidP="005577F7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  <w:highlight w:val="yellow"/>
        </w:rPr>
      </w:pPr>
    </w:p>
    <w:p w:rsidR="005577F7" w:rsidRPr="00AD54D5" w:rsidRDefault="005577F7" w:rsidP="005577F7">
      <w:pPr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5.1. 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5.2. Аукцион проводится в день и время, указанные в извещении о проведении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AD54D5">
        <w:rPr>
          <w:sz w:val="22"/>
          <w:szCs w:val="22"/>
        </w:rPr>
        <w:t>к</w:t>
      </w:r>
      <w:r w:rsidRPr="00AD54D5">
        <w:rPr>
          <w:sz w:val="22"/>
          <w:szCs w:val="22"/>
        </w:rPr>
        <w:t>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AD54D5">
        <w:rPr>
          <w:sz w:val="22"/>
          <w:szCs w:val="22"/>
        </w:rPr>
        <w:t>к</w:t>
      </w:r>
      <w:r w:rsidRPr="00AD54D5">
        <w:rPr>
          <w:sz w:val="22"/>
          <w:szCs w:val="22"/>
        </w:rPr>
        <w:t>циона и размещается в течение одного дня со дня подписания данного протокола на электронной площадке. Протокол о результатах электро</w:t>
      </w:r>
      <w:r w:rsidRPr="00AD54D5">
        <w:rPr>
          <w:sz w:val="22"/>
          <w:szCs w:val="22"/>
        </w:rPr>
        <w:t>н</w:t>
      </w:r>
      <w:r w:rsidRPr="00AD54D5">
        <w:rPr>
          <w:sz w:val="22"/>
          <w:szCs w:val="22"/>
        </w:rPr>
        <w:t>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AD54D5">
        <w:rPr>
          <w:sz w:val="22"/>
          <w:szCs w:val="22"/>
        </w:rPr>
        <w:t>з</w:t>
      </w:r>
      <w:r w:rsidRPr="00AD54D5">
        <w:rPr>
          <w:sz w:val="22"/>
          <w:szCs w:val="22"/>
        </w:rPr>
        <w:t>мещения в ГИС Торги.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5.6. Оператор электронной площадки в течение одного часа с момента подписания организатором аукциона проток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ла о результатах аукциона направляет победителю аукциона или единственному участнику аукциона уведомление с пр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токолом о результатах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5.7. Победителю аукциона или единственному принявшему участие в аукционе его участнику направляется три экземпляра подписанного проекта договора аренды в десятидневный срок со дня составления протокола о результатах ау</w:t>
      </w:r>
      <w:r w:rsidRPr="00AD54D5">
        <w:rPr>
          <w:sz w:val="22"/>
          <w:szCs w:val="22"/>
        </w:rPr>
        <w:t>к</w:t>
      </w:r>
      <w:r w:rsidRPr="00AD54D5">
        <w:rPr>
          <w:sz w:val="22"/>
          <w:szCs w:val="22"/>
        </w:rPr>
        <w:t>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 результатам проведения электронного аукциона не допускается заключение договора аренды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ла о результатах электронного аукциона в ГИС Торги.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5.8. Аукцион признается несостоявшимся в следующих случаях: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- не было подано ни одной заявки на участие в аукционе, либо ни один из Заявителей не признан участником;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- принято решение о признании только одного Заявителя участником;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5.9.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https://utp.sberbank-ast.ru/AP/Notice/3241/Tarify</w:t>
      </w:r>
    </w:p>
    <w:p w:rsidR="005577F7" w:rsidRPr="00AD54D5" w:rsidRDefault="005577F7" w:rsidP="005577F7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  <w:highlight w:val="yellow"/>
        </w:rPr>
      </w:pPr>
    </w:p>
    <w:p w:rsidR="005577F7" w:rsidRPr="00AD54D5" w:rsidRDefault="005577F7" w:rsidP="005577F7">
      <w:pPr>
        <w:pStyle w:val="ae"/>
        <w:widowControl w:val="0"/>
        <w:numPr>
          <w:ilvl w:val="0"/>
          <w:numId w:val="6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AD54D5">
        <w:rPr>
          <w:rFonts w:ascii="Times New Roman" w:hAnsi="Times New Roman"/>
          <w:b/>
        </w:rPr>
        <w:t>Отмена и приостановление аукциона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6.1. Продавец вправе отменить аукцион не позднее, чем за 3 (три) дня до даты проведения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6.2. Решение об отмене аукциона размещается на официальном сайте Российской </w:t>
      </w:r>
      <w:r w:rsidRPr="00AD54D5">
        <w:rPr>
          <w:sz w:val="22"/>
          <w:szCs w:val="22"/>
        </w:rPr>
        <w:lastRenderedPageBreak/>
        <w:t xml:space="preserve">Федерации для размещения информации о проведении торгов </w:t>
      </w:r>
      <w:hyperlink r:id="rId12" w:history="1">
        <w:r w:rsidRPr="00AD54D5">
          <w:rPr>
            <w:sz w:val="22"/>
            <w:szCs w:val="22"/>
          </w:rPr>
          <w:t>www.torgi.gov.ru</w:t>
        </w:r>
      </w:hyperlink>
      <w:r w:rsidRPr="00AD54D5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5577F7" w:rsidRPr="00AD54D5" w:rsidRDefault="005577F7" w:rsidP="005577F7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5577F7" w:rsidRPr="00AD54D5" w:rsidRDefault="005577F7" w:rsidP="005577F7">
      <w:pPr>
        <w:pStyle w:val="ae"/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AD54D5">
        <w:rPr>
          <w:rFonts w:ascii="Times New Roman" w:hAnsi="Times New Roman"/>
          <w:b/>
        </w:rPr>
        <w:t xml:space="preserve"> Заключение договора аренды земельного участка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7.1. По результатам проведения электронного аукциона не допускается заключение договора купли-продажи земельного уч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>стка, находящегося в государственной или муниципальной собственности,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</w:t>
      </w:r>
      <w:r w:rsidRPr="00AD54D5">
        <w:rPr>
          <w:sz w:val="22"/>
          <w:szCs w:val="22"/>
        </w:rPr>
        <w:t>ь</w:t>
      </w:r>
      <w:r w:rsidRPr="00AD54D5">
        <w:rPr>
          <w:sz w:val="22"/>
          <w:szCs w:val="22"/>
        </w:rPr>
        <w:t>ном сайте.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7.2. По результатам проведения электронного аукциона договор купли-продажи земельного участка, находящегося в гос</w:t>
      </w:r>
      <w:r w:rsidRPr="00AD54D5">
        <w:rPr>
          <w:sz w:val="22"/>
          <w:szCs w:val="22"/>
        </w:rPr>
        <w:t>у</w:t>
      </w:r>
      <w:r w:rsidRPr="00AD54D5">
        <w:rPr>
          <w:sz w:val="22"/>
          <w:szCs w:val="22"/>
        </w:rPr>
        <w:t>дарственной или муниципальной собственности, либо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7.3. При уклонении или отказе Победителя аукциона в электронной форме от заключения в установленный срок договора, Победитель аукциона утрачивает право на заключение указанного договора, задаток ему не возвращается.</w:t>
      </w:r>
    </w:p>
    <w:p w:rsidR="005577F7" w:rsidRPr="00AD54D5" w:rsidRDefault="005577F7" w:rsidP="005577F7">
      <w:pPr>
        <w:tabs>
          <w:tab w:val="left" w:pos="1134"/>
        </w:tabs>
        <w:ind w:firstLine="709"/>
        <w:jc w:val="center"/>
        <w:rPr>
          <w:rFonts w:eastAsia="Arial Unicode MS"/>
          <w:b/>
          <w:bCs/>
          <w:sz w:val="22"/>
          <w:szCs w:val="22"/>
        </w:rPr>
      </w:pPr>
    </w:p>
    <w:p w:rsidR="005577F7" w:rsidRPr="00AD54D5" w:rsidRDefault="005577F7" w:rsidP="005577F7">
      <w:pPr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Заключительные положения</w:t>
      </w:r>
    </w:p>
    <w:p w:rsidR="005577F7" w:rsidRPr="00AD54D5" w:rsidRDefault="005577F7" w:rsidP="005577F7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AD54D5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AD54D5">
        <w:rPr>
          <w:rFonts w:eastAsia="Arial Unicode MS"/>
          <w:color w:val="0066CC"/>
          <w:sz w:val="22"/>
          <w:szCs w:val="22"/>
          <w:u w:val="single"/>
        </w:rPr>
        <w:t>://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r w:rsidRPr="00AD54D5">
        <w:rPr>
          <w:bCs/>
          <w:color w:val="000000"/>
          <w:sz w:val="22"/>
          <w:szCs w:val="22"/>
        </w:rPr>
        <w:t xml:space="preserve">, </w:t>
      </w:r>
      <w:r w:rsidRPr="00AD54D5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AD54D5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AD54D5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 xml:space="preserve">                      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spacing w:line="233" w:lineRule="auto"/>
        <w:jc w:val="center"/>
        <w:outlineLvl w:val="0"/>
        <w:rPr>
          <w:b/>
          <w:bCs/>
          <w:sz w:val="22"/>
          <w:szCs w:val="22"/>
        </w:rPr>
      </w:pPr>
      <w:r w:rsidRPr="00AD54D5">
        <w:rPr>
          <w:b/>
          <w:bCs/>
          <w:sz w:val="22"/>
          <w:szCs w:val="22"/>
        </w:rPr>
        <w:t xml:space="preserve"> Заявка 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</w:rPr>
      </w:pPr>
      <w:r w:rsidRPr="00AD54D5">
        <w:rPr>
          <w:b/>
          <w:bCs/>
          <w:sz w:val="22"/>
          <w:szCs w:val="22"/>
        </w:rPr>
        <w:t xml:space="preserve">на участие в </w:t>
      </w:r>
      <w:r w:rsidRPr="00AD54D5">
        <w:rPr>
          <w:b/>
          <w:spacing w:val="2"/>
          <w:sz w:val="22"/>
          <w:szCs w:val="22"/>
        </w:rPr>
        <w:t xml:space="preserve">электронном </w:t>
      </w:r>
      <w:r w:rsidRPr="00AD54D5">
        <w:rPr>
          <w:b/>
          <w:bCs/>
          <w:sz w:val="22"/>
          <w:szCs w:val="22"/>
        </w:rPr>
        <w:t xml:space="preserve">аукционе на право заключения 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AD54D5">
        <w:rPr>
          <w:b/>
          <w:bCs/>
          <w:sz w:val="22"/>
          <w:szCs w:val="22"/>
        </w:rPr>
        <w:t>договора аренды земельного участка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«___» _____________ г.</w:t>
      </w:r>
    </w:p>
    <w:p w:rsidR="005577F7" w:rsidRPr="00AD54D5" w:rsidRDefault="005577F7" w:rsidP="005577F7">
      <w:pPr>
        <w:pStyle w:val="ConsPlusNonformat"/>
        <w:widowControl/>
        <w:ind w:firstLine="851"/>
        <w:jc w:val="center"/>
        <w:rPr>
          <w:rFonts w:ascii="Times New Roman" w:hAnsi="Times New Roman" w:cs="Times New Roman"/>
          <w:sz w:val="22"/>
          <w:szCs w:val="22"/>
        </w:rPr>
      </w:pPr>
    </w:p>
    <w:p w:rsidR="005577F7" w:rsidRPr="00AD54D5" w:rsidRDefault="005577F7" w:rsidP="005577F7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Ознакомившись с извещением о проведении </w:t>
      </w:r>
      <w:r w:rsidRPr="00AD54D5">
        <w:rPr>
          <w:spacing w:val="2"/>
          <w:sz w:val="22"/>
          <w:szCs w:val="22"/>
        </w:rPr>
        <w:t xml:space="preserve">электронного </w:t>
      </w:r>
      <w:r w:rsidRPr="00AD54D5">
        <w:rPr>
          <w:sz w:val="22"/>
          <w:szCs w:val="22"/>
        </w:rPr>
        <w:t xml:space="preserve">аукциона </w:t>
      </w:r>
      <w:r w:rsidRPr="00AD54D5">
        <w:rPr>
          <w:sz w:val="22"/>
          <w:szCs w:val="22"/>
        </w:rPr>
        <w:br/>
      </w:r>
      <w:r w:rsidR="004732A0" w:rsidRPr="00025211">
        <w:rPr>
          <w:sz w:val="22"/>
          <w:szCs w:val="22"/>
        </w:rPr>
        <w:t>№ в ГИС Торги</w:t>
      </w:r>
      <w:r w:rsidR="004732A0" w:rsidRPr="00AD54D5">
        <w:rPr>
          <w:sz w:val="22"/>
          <w:szCs w:val="22"/>
        </w:rPr>
        <w:t xml:space="preserve"> </w:t>
      </w:r>
      <w:r w:rsidRPr="00AD54D5">
        <w:rPr>
          <w:sz w:val="22"/>
          <w:szCs w:val="22"/>
        </w:rPr>
        <w:t xml:space="preserve">___________________, размещенным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www.torgi.gov.ru, 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заявитель просит допустить к участию в </w:t>
      </w:r>
      <w:r w:rsidRPr="00AD54D5">
        <w:rPr>
          <w:spacing w:val="2"/>
          <w:sz w:val="22"/>
          <w:szCs w:val="22"/>
        </w:rPr>
        <w:t xml:space="preserve">электронном </w:t>
      </w:r>
      <w:r w:rsidRPr="00AD54D5">
        <w:rPr>
          <w:sz w:val="22"/>
          <w:szCs w:val="22"/>
        </w:rPr>
        <w:t>аукционе на право заключения договора аренды земельного участка, сроком на _____ лет, площадью _________________ кв. м, с кадастровым номером:________________</w:t>
      </w:r>
      <w:r w:rsidRPr="00AD54D5">
        <w:rPr>
          <w:sz w:val="22"/>
          <w:szCs w:val="22"/>
          <w:u w:val="single"/>
        </w:rPr>
        <w:t xml:space="preserve"> </w:t>
      </w:r>
      <w:r w:rsidRPr="00AD54D5">
        <w:rPr>
          <w:sz w:val="22"/>
          <w:szCs w:val="22"/>
        </w:rPr>
        <w:t xml:space="preserve">, адрес (описание местоположения): ____________________________________________________________________, разрешенное </w:t>
      </w:r>
      <w:r w:rsidRPr="00AD54D5">
        <w:rPr>
          <w:sz w:val="22"/>
          <w:szCs w:val="22"/>
        </w:rPr>
        <w:lastRenderedPageBreak/>
        <w:t>использование____________________________________.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физических лиц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color w:val="FFFFFF"/>
          <w:sz w:val="22"/>
          <w:szCs w:val="22"/>
        </w:rPr>
      </w:pPr>
    </w:p>
    <w:p w:rsidR="005577F7" w:rsidRPr="004732A0" w:rsidRDefault="00CA284E" w:rsidP="005577F7">
      <w:pPr>
        <w:widowControl w:val="0"/>
        <w:tabs>
          <w:tab w:val="left" w:pos="4680"/>
        </w:tabs>
        <w:spacing w:line="233" w:lineRule="auto"/>
        <w:jc w:val="center"/>
        <w:outlineLvl w:val="0"/>
        <w:rPr>
          <w:sz w:val="18"/>
          <w:szCs w:val="18"/>
        </w:rPr>
      </w:pPr>
      <w:r w:rsidRPr="004732A0">
        <w:rPr>
          <w:noProof/>
          <w:color w:val="F2F2F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6046470" cy="0"/>
                <wp:effectExtent l="13335" t="5080" r="7620" b="13970"/>
                <wp:wrapNone/>
                <wp:docPr id="7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6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021047" id="Прямая соединительная линия 6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55pt" to="476.1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">
                <w10:wrap anchorx="margin"/>
              </v:line>
            </w:pict>
          </mc:Fallback>
        </mc:AlternateContent>
      </w:r>
      <w:r w:rsidR="005577F7" w:rsidRPr="004732A0">
        <w:rPr>
          <w:sz w:val="18"/>
          <w:szCs w:val="18"/>
        </w:rPr>
        <w:t>(фамилия, имя, отчество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____________________________________________________________________.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ind w:firstLine="567"/>
        <w:jc w:val="center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ОГРНИП – для граждан – индивидуальных предпринимателей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Дата государственной регистрации «___» ________г., гражданство: __________,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noProof/>
          <w:sz w:val="22"/>
          <w:szCs w:val="22"/>
        </w:rPr>
      </w:pPr>
      <w:r w:rsidRPr="00AD54D5">
        <w:rPr>
          <w:noProof/>
          <w:sz w:val="22"/>
          <w:szCs w:val="22"/>
        </w:rPr>
        <w:t>дата рождения:_______________, паспорт номер:___________, серия:_________, код подразделения:___________, наименование органа, выдавшего паспорт: ________________________, дата выдачи: «___» ______ г.,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w:t>проживающий по адресу: ______________________________________________.</w:t>
      </w:r>
    </w:p>
    <w:p w:rsidR="005577F7" w:rsidRPr="00AD54D5" w:rsidRDefault="005577F7" w:rsidP="005577F7">
      <w:pPr>
        <w:widowControl w:val="0"/>
        <w:tabs>
          <w:tab w:val="left" w:pos="0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0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граждан, являющихся индивидуальными предпринимателями главами крестьянских (фермерских) хозяйств</w:t>
      </w:r>
    </w:p>
    <w:p w:rsidR="005577F7" w:rsidRPr="00AD54D5" w:rsidRDefault="00CA284E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color w:val="FFFFFF"/>
          <w:sz w:val="22"/>
          <w:szCs w:val="22"/>
        </w:rPr>
      </w:pPr>
      <w:r w:rsidRPr="00AD54D5">
        <w:rPr>
          <w:noProof/>
          <w:color w:val="F2F2F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203835</wp:posOffset>
                </wp:positionV>
                <wp:extent cx="6080760" cy="0"/>
                <wp:effectExtent l="9525" t="9525" r="5715" b="9525"/>
                <wp:wrapNone/>
                <wp:docPr id="6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0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E47191" id="Прямая соединительная линия 1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05pt,16.05pt" to="477.7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">
                <w10:wrap anchorx="margin"/>
              </v:line>
            </w:pict>
          </mc:Fallback>
        </mc:AlternateContent>
      </w:r>
    </w:p>
    <w:p w:rsidR="005577F7" w:rsidRPr="004732A0" w:rsidRDefault="005577F7" w:rsidP="005577F7">
      <w:pPr>
        <w:widowControl w:val="0"/>
        <w:tabs>
          <w:tab w:val="left" w:pos="4680"/>
        </w:tabs>
        <w:spacing w:line="233" w:lineRule="auto"/>
        <w:jc w:val="center"/>
        <w:outlineLvl w:val="0"/>
        <w:rPr>
          <w:sz w:val="18"/>
          <w:szCs w:val="18"/>
        </w:rPr>
      </w:pPr>
      <w:r w:rsidRPr="004732A0">
        <w:rPr>
          <w:sz w:val="18"/>
          <w:szCs w:val="18"/>
        </w:rPr>
        <w:t>(фамилия, имя, отчество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____________________________________________________________________.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 xml:space="preserve">ОГРНИП – </w:t>
      </w:r>
      <w:r w:rsidRPr="00AD54D5">
        <w:rPr>
          <w:spacing w:val="-8"/>
          <w:sz w:val="22"/>
          <w:szCs w:val="22"/>
        </w:rPr>
        <w:t>граждан, являющихся индивидуальными предпринимателями главами крестьянских (фермерских) хозяйств)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Дата государственной регистрации «___» ________г., гражданство: 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noProof/>
          <w:sz w:val="22"/>
          <w:szCs w:val="22"/>
        </w:rPr>
      </w:pPr>
      <w:r w:rsidRPr="00AD54D5">
        <w:rPr>
          <w:noProof/>
          <w:sz w:val="22"/>
          <w:szCs w:val="22"/>
        </w:rPr>
        <w:t>дата рождения:_______________, паспорт номер:___________, серия:_________, код подразделения:___________, наименование органа, выдавшего паспорт: ______________________, дата выдачи: «___» ________ г.,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w:t>проживающий по адресу: 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юридических лиц</w:t>
      </w:r>
    </w:p>
    <w:p w:rsidR="005577F7" w:rsidRPr="00AD54D5" w:rsidRDefault="00CA284E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201295</wp:posOffset>
                </wp:positionV>
                <wp:extent cx="6073140" cy="0"/>
                <wp:effectExtent l="13335" t="11430" r="9525" b="7620"/>
                <wp:wrapNone/>
                <wp:docPr id="5" name="Прямая соединительная линия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31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E905FB" id="Прямая соединительная линия 8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5.85pt" to="478.2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">
                <w10:wrap anchorx="margin"/>
              </v:line>
            </w:pict>
          </mc:Fallback>
        </mc:AlternateConten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(полное наименование юридического лица, ИНН, ОГРН, номер и дата выдачи свидетельства государственной регистрации)</w:t>
      </w:r>
    </w:p>
    <w:p w:rsidR="005577F7" w:rsidRPr="00AD54D5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</w:p>
    <w:p w:rsidR="005577F7" w:rsidRPr="00AD54D5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находящееся по адресу:________________________________________________</w:t>
      </w:r>
    </w:p>
    <w:p w:rsidR="005577F7" w:rsidRPr="00AD54D5" w:rsidRDefault="005577F7" w:rsidP="005577F7">
      <w:pPr>
        <w:widowControl w:val="0"/>
        <w:tabs>
          <w:tab w:val="left" w:pos="567"/>
          <w:tab w:val="left" w:pos="4680"/>
        </w:tabs>
        <w:spacing w:line="233" w:lineRule="auto"/>
        <w:ind w:firstLine="709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567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представителя заявителя</w:t>
      </w:r>
    </w:p>
    <w:p w:rsidR="005577F7" w:rsidRPr="00AD54D5" w:rsidRDefault="00CA284E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1024255</wp:posOffset>
                </wp:positionH>
                <wp:positionV relativeFrom="paragraph">
                  <wp:posOffset>186055</wp:posOffset>
                </wp:positionV>
                <wp:extent cx="5047615" cy="0"/>
                <wp:effectExtent l="8890" t="13970" r="10795" b="5080"/>
                <wp:wrapNone/>
                <wp:docPr id="4" name="Прямая соединительная линия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76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9693FC" id="Прямая соединительная линия 86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65pt,14.65pt" to="478.1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"/>
            </w:pict>
          </mc:Fallback>
        </mc:AlternateContent>
      </w:r>
      <w:r w:rsidR="005577F7" w:rsidRPr="00AD54D5">
        <w:rPr>
          <w:sz w:val="22"/>
          <w:szCs w:val="22"/>
        </w:rPr>
        <w:t>В лице</w:t>
      </w:r>
      <w:r w:rsidR="005577F7" w:rsidRPr="00AD54D5">
        <w:rPr>
          <w:color w:val="FFFFFF"/>
          <w:sz w:val="22"/>
          <w:szCs w:val="22"/>
        </w:rPr>
        <w:t>_________________________________________________________</w:t>
      </w:r>
      <w:r w:rsidR="005577F7" w:rsidRPr="00AD54D5">
        <w:rPr>
          <w:sz w:val="22"/>
          <w:szCs w:val="22"/>
        </w:rPr>
        <w:t xml:space="preserve"> </w:t>
      </w:r>
    </w:p>
    <w:p w:rsidR="005577F7" w:rsidRPr="004732A0" w:rsidRDefault="005577F7" w:rsidP="005577F7">
      <w:pPr>
        <w:widowControl w:val="0"/>
        <w:tabs>
          <w:tab w:val="left" w:pos="4680"/>
        </w:tabs>
        <w:spacing w:line="233" w:lineRule="auto"/>
        <w:ind w:left="2977" w:hanging="2268"/>
        <w:jc w:val="center"/>
        <w:outlineLvl w:val="0"/>
        <w:rPr>
          <w:sz w:val="18"/>
          <w:szCs w:val="18"/>
        </w:rPr>
      </w:pPr>
      <w:r w:rsidRPr="004732A0">
        <w:rPr>
          <w:sz w:val="18"/>
          <w:szCs w:val="18"/>
        </w:rPr>
        <w:t>(фамилия, имя, отчество представителя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действующего на основании ___________________________________________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(номер и дата документа, удостоверяющего полномочия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представителя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электронный почтовый адрес заявителя 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юридических лиц крестьянских (фермерских) хозяйств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____________________________________________________________________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(полное наименование юридического лица, ИНН, ОГРН, номер и дата выдачи свидетельства государственной регистрации)</w:t>
      </w:r>
    </w:p>
    <w:p w:rsidR="005577F7" w:rsidRPr="00AD54D5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находящееся по адресу:</w:t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  <w:t xml:space="preserve"> </w:t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  <w:t>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firstLine="709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представителя заявителя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В лице ________________________________________________________</w:t>
      </w:r>
    </w:p>
    <w:p w:rsidR="005577F7" w:rsidRPr="004732A0" w:rsidRDefault="005577F7" w:rsidP="005577F7">
      <w:pPr>
        <w:widowControl w:val="0"/>
        <w:tabs>
          <w:tab w:val="left" w:pos="4680"/>
        </w:tabs>
        <w:spacing w:line="233" w:lineRule="auto"/>
        <w:ind w:left="3119" w:hanging="2410"/>
        <w:jc w:val="both"/>
        <w:outlineLvl w:val="0"/>
        <w:rPr>
          <w:sz w:val="18"/>
          <w:szCs w:val="18"/>
        </w:rPr>
      </w:pPr>
      <w:r w:rsidRPr="00AD54D5">
        <w:rPr>
          <w:sz w:val="22"/>
          <w:szCs w:val="22"/>
        </w:rPr>
        <w:t xml:space="preserve">            </w:t>
      </w:r>
      <w:r w:rsidRPr="004732A0">
        <w:rPr>
          <w:sz w:val="18"/>
          <w:szCs w:val="18"/>
        </w:rPr>
        <w:t>(фамилия, имя, отчество представителя заявителя)</w:t>
      </w:r>
    </w:p>
    <w:p w:rsidR="005577F7" w:rsidRPr="00AD54D5" w:rsidRDefault="00CA284E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margin">
                  <wp:posOffset>2184400</wp:posOffset>
                </wp:positionH>
                <wp:positionV relativeFrom="paragraph">
                  <wp:posOffset>190500</wp:posOffset>
                </wp:positionV>
                <wp:extent cx="3879850" cy="0"/>
                <wp:effectExtent l="6985" t="8890" r="8890" b="10160"/>
                <wp:wrapNone/>
                <wp:docPr id="3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79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13161B" id="Прямая соединительная линия 27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2pt,15pt" to="477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">
                <w10:wrap anchorx="margin"/>
              </v:line>
            </w:pict>
          </mc:Fallback>
        </mc:AlternateContent>
      </w: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393065</wp:posOffset>
                </wp:positionV>
                <wp:extent cx="6059805" cy="0"/>
                <wp:effectExtent l="13335" t="13970" r="13335" b="5080"/>
                <wp:wrapNone/>
                <wp:docPr id="2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98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447C2A" id="Прямая соединительная линия 2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0.95pt" to="477.1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">
                <w10:wrap anchorx="margin"/>
              </v:line>
            </w:pict>
          </mc:Fallback>
        </mc:AlternateContent>
      </w:r>
      <w:r w:rsidR="005577F7" w:rsidRPr="00AD54D5">
        <w:rPr>
          <w:sz w:val="22"/>
          <w:szCs w:val="22"/>
        </w:rPr>
        <w:t>действующего на основании</w:t>
      </w:r>
      <w:r w:rsidR="005577F7" w:rsidRPr="00AD54D5">
        <w:rPr>
          <w:color w:val="FFFFFF"/>
          <w:sz w:val="22"/>
          <w:szCs w:val="22"/>
        </w:rPr>
        <w:t>________________________________________________________________________________________________________________.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(номер и дата документа, удостоверяющего полномочия представителя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CA284E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3050540</wp:posOffset>
                </wp:positionH>
                <wp:positionV relativeFrom="paragraph">
                  <wp:posOffset>185420</wp:posOffset>
                </wp:positionV>
                <wp:extent cx="3017520" cy="0"/>
                <wp:effectExtent l="6350" t="12065" r="5080" b="6985"/>
                <wp:wrapNone/>
                <wp:docPr id="1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312CAC" id="Прямая соединительная линия 2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0.2pt,14.6pt" to="477.8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">
                <w10:wrap anchorx="margin"/>
              </v:line>
            </w:pict>
          </mc:Fallback>
        </mc:AlternateContent>
      </w:r>
      <w:r w:rsidR="005577F7" w:rsidRPr="00AD54D5">
        <w:rPr>
          <w:sz w:val="22"/>
          <w:szCs w:val="22"/>
        </w:rPr>
        <w:t>электронный почтовый адрес заявителя</w:t>
      </w:r>
      <w:r w:rsidR="005577F7" w:rsidRPr="00AD54D5">
        <w:rPr>
          <w:color w:val="FFFFFF"/>
          <w:sz w:val="22"/>
          <w:szCs w:val="22"/>
        </w:rPr>
        <w:t>__________________________________</w:t>
      </w:r>
    </w:p>
    <w:p w:rsidR="005577F7" w:rsidRPr="00AD54D5" w:rsidRDefault="005577F7" w:rsidP="005577F7">
      <w:pPr>
        <w:pStyle w:val="western"/>
        <w:spacing w:after="0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предварительно согласен на использование Продавцом персональных данных согласно ст.3 Федерального закона «О персональных д</w:t>
      </w:r>
      <w:r w:rsidR="00A370A0">
        <w:rPr>
          <w:sz w:val="22"/>
          <w:szCs w:val="22"/>
        </w:rPr>
        <w:t>анных» от 27.07.2006г. № 152-ФЗ.</w:t>
      </w:r>
    </w:p>
    <w:p w:rsidR="005577F7" w:rsidRPr="00AD54D5" w:rsidRDefault="005577F7" w:rsidP="005577F7">
      <w:pPr>
        <w:pStyle w:val="ConsPlusNonformat"/>
        <w:widowControl/>
        <w:ind w:firstLine="85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D54D5">
        <w:rPr>
          <w:rFonts w:ascii="Times New Roman" w:hAnsi="Times New Roman" w:cs="Times New Roman"/>
          <w:color w:val="000000"/>
          <w:sz w:val="22"/>
          <w:szCs w:val="22"/>
        </w:rPr>
        <w:t xml:space="preserve">Заявитель подтверждает, что он располагает данными об организаторе </w:t>
      </w:r>
      <w:r w:rsidRPr="00AD54D5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AD54D5">
        <w:rPr>
          <w:rFonts w:ascii="Times New Roman" w:hAnsi="Times New Roman" w:cs="Times New Roman"/>
          <w:color w:val="000000"/>
          <w:sz w:val="22"/>
          <w:szCs w:val="22"/>
        </w:rPr>
        <w:t xml:space="preserve">аукциона, уполномоченном органе, предмете </w:t>
      </w:r>
      <w:r w:rsidRPr="00AD54D5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AD54D5">
        <w:rPr>
          <w:rFonts w:ascii="Times New Roman" w:hAnsi="Times New Roman" w:cs="Times New Roman"/>
          <w:color w:val="000000"/>
          <w:sz w:val="22"/>
          <w:szCs w:val="22"/>
        </w:rPr>
        <w:t xml:space="preserve">аукциона, проекте договора аренды, условиях и порядке проведения </w:t>
      </w:r>
      <w:r w:rsidRPr="00AD54D5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AD54D5">
        <w:rPr>
          <w:rFonts w:ascii="Times New Roman" w:hAnsi="Times New Roman" w:cs="Times New Roman"/>
          <w:color w:val="000000"/>
          <w:sz w:val="22"/>
          <w:szCs w:val="22"/>
        </w:rPr>
        <w:t>аукциона.</w:t>
      </w:r>
    </w:p>
    <w:p w:rsidR="005577F7" w:rsidRPr="00AD54D5" w:rsidRDefault="005577F7" w:rsidP="005577F7">
      <w:pPr>
        <w:pStyle w:val="ConsPlusNonformat"/>
        <w:widowControl/>
        <w:ind w:firstLine="851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Принимая решение об участии в электронном аукционе по продаже земельного участка или права на заключение договора аренды земельного участка, обязуюсь: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1) соблюдать условия электронного аукциона, содержащиеся в извещении о проведении электронного аукциона, а также порядок проведения электронного аукциона, установленный Правилами организации и проведения торгов по продаже, находящихся в государственной или муниципальной собственности, земельных участков или права на заключение договоров аренды таких земельных участков, утвержденными ст. 39.11, ст. 39.12, ст. 39.13 Земельного кодекса Российской Федерации;</w:t>
      </w:r>
    </w:p>
    <w:p w:rsidR="005577F7" w:rsidRPr="00AD54D5" w:rsidRDefault="005577F7" w:rsidP="005577F7">
      <w:pPr>
        <w:ind w:right="15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2) в случае признания победителем электронного аукциона подписать в день проведения электронного аукциона протокол о результатах электронного аукциона; в течение тридцати дней со дня направления Организатором электронного аукциона проекта договора купли-продажи земельного участка или проекта договора аренды земельного участка, подписать и представить указанный договор Организатору электронного аукциона.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Со сведениями, изложенными в извещении о проведении электронного аукциона, ознакомлен и согласен.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 заявке прилагаются документы в соответствии с перечнем, указанным в извещении о проведении электронного аукциона.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spacing w:line="233" w:lineRule="auto"/>
        <w:ind w:firstLine="709"/>
        <w:jc w:val="both"/>
        <w:rPr>
          <w:color w:val="FFFFFF"/>
          <w:sz w:val="22"/>
          <w:szCs w:val="22"/>
        </w:rPr>
      </w:pPr>
      <w:r w:rsidRPr="00AD54D5">
        <w:rPr>
          <w:sz w:val="22"/>
          <w:szCs w:val="22"/>
        </w:rPr>
        <w:t>Реквизиты банковского счета для возврата задатка:</w:t>
      </w:r>
      <w:r w:rsidRPr="00AD54D5">
        <w:rPr>
          <w:color w:val="FFFFFF"/>
          <w:sz w:val="22"/>
          <w:szCs w:val="22"/>
        </w:rPr>
        <w:t>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Полное наименование получателя_________________________________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ИНН получателя _________________ КПП получателя________________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Наименование банка получателя___________________________________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БИК банка получателя__________________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ИНН банка получателя__________________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КПП банка получателя__________________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Корреспондентский счет банка получателя___________________________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Расчетный счет получателя________________________________________</w:t>
      </w:r>
    </w:p>
    <w:p w:rsidR="005577F7" w:rsidRPr="00AD54D5" w:rsidRDefault="005577F7" w:rsidP="005577F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5577F7" w:rsidRPr="00AD54D5" w:rsidRDefault="005577F7" w:rsidP="005577F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Контактные телефоны: 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4"/>
        <w:gridCol w:w="5796"/>
      </w:tblGrid>
      <w:tr w:rsidR="005577F7" w:rsidRPr="00AD54D5" w:rsidTr="005577F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rPr>
                <w:sz w:val="22"/>
                <w:szCs w:val="22"/>
              </w:rPr>
            </w:pPr>
          </w:p>
          <w:p w:rsidR="005577F7" w:rsidRPr="00AD54D5" w:rsidRDefault="005577F7" w:rsidP="005577F7">
            <w:pPr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Подпись Заявителя или полномочного представителя </w:t>
            </w:r>
          </w:p>
          <w:p w:rsidR="005577F7" w:rsidRPr="00AD54D5" w:rsidRDefault="005577F7" w:rsidP="005577F7">
            <w:pPr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Заявителя                                   </w:t>
            </w:r>
          </w:p>
        </w:tc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_____________________ /  </w:t>
            </w:r>
            <w:r w:rsidRPr="00AD54D5">
              <w:rPr>
                <w:sz w:val="22"/>
                <w:szCs w:val="22"/>
                <w:u w:val="single"/>
              </w:rPr>
              <w:t>____________________</w:t>
            </w:r>
            <w:r w:rsidRPr="00AD54D5">
              <w:rPr>
                <w:sz w:val="22"/>
                <w:szCs w:val="22"/>
              </w:rPr>
              <w:t>/</w:t>
            </w:r>
          </w:p>
        </w:tc>
      </w:tr>
      <w:tr w:rsidR="005577F7" w:rsidRPr="00AD54D5" w:rsidTr="005577F7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4D5" w:rsidRPr="00AD54D5" w:rsidRDefault="00AD54D5" w:rsidP="00AD54D5">
            <w:pPr>
              <w:rPr>
                <w:sz w:val="22"/>
                <w:szCs w:val="22"/>
              </w:rPr>
            </w:pPr>
          </w:p>
        </w:tc>
      </w:tr>
      <w:tr w:rsidR="005577F7" w:rsidRPr="00AD54D5" w:rsidTr="005577F7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4D5" w:rsidRPr="00AD54D5" w:rsidRDefault="00AD54D5" w:rsidP="005577F7">
            <w:pPr>
              <w:jc w:val="both"/>
              <w:rPr>
                <w:sz w:val="22"/>
                <w:szCs w:val="22"/>
              </w:rPr>
            </w:pPr>
          </w:p>
        </w:tc>
      </w:tr>
      <w:tr w:rsidR="005577F7" w:rsidRPr="00AD54D5" w:rsidTr="005577F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</w:tc>
      </w:tr>
    </w:tbl>
    <w:p w:rsidR="005577F7" w:rsidRPr="001766BA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Приложение №</w:t>
      </w:r>
      <w:r w:rsidRPr="001766BA">
        <w:rPr>
          <w:rFonts w:ascii="Times New Roman" w:hAnsi="Times New Roman" w:cs="Times New Roman"/>
          <w:sz w:val="22"/>
          <w:szCs w:val="22"/>
        </w:rPr>
        <w:t>2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AD54D5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B46946" w:rsidRPr="00AD54D5" w:rsidRDefault="00B46946" w:rsidP="00B46946">
      <w:pPr>
        <w:jc w:val="center"/>
        <w:rPr>
          <w:b/>
          <w:sz w:val="22"/>
          <w:szCs w:val="22"/>
          <w:u w:val="single"/>
        </w:rPr>
      </w:pPr>
      <w:r w:rsidRPr="00AD54D5">
        <w:rPr>
          <w:b/>
          <w:sz w:val="22"/>
          <w:szCs w:val="22"/>
        </w:rPr>
        <w:t>ДОГОВОР АРЕНДЫ №_____</w:t>
      </w:r>
    </w:p>
    <w:p w:rsidR="00B46946" w:rsidRPr="00AD54D5" w:rsidRDefault="00B46946" w:rsidP="00B46946">
      <w:pPr>
        <w:jc w:val="center"/>
        <w:rPr>
          <w:b/>
          <w:sz w:val="22"/>
          <w:szCs w:val="22"/>
        </w:rPr>
      </w:pPr>
      <w:r w:rsidRPr="00743951">
        <w:rPr>
          <w:b/>
          <w:sz w:val="22"/>
          <w:szCs w:val="22"/>
        </w:rPr>
        <w:t xml:space="preserve">находящегося в </w:t>
      </w:r>
      <w:r w:rsidR="001766BA" w:rsidRPr="00743951">
        <w:rPr>
          <w:b/>
          <w:sz w:val="22"/>
          <w:szCs w:val="22"/>
        </w:rPr>
        <w:t>муниципальной</w:t>
      </w:r>
      <w:r w:rsidRPr="00743951">
        <w:rPr>
          <w:b/>
          <w:sz w:val="22"/>
          <w:szCs w:val="22"/>
        </w:rPr>
        <w:t xml:space="preserve"> собственности земельного участка</w:t>
      </w:r>
    </w:p>
    <w:p w:rsidR="00B46946" w:rsidRPr="00AD54D5" w:rsidRDefault="00B46946" w:rsidP="00B46946">
      <w:pPr>
        <w:jc w:val="center"/>
        <w:rPr>
          <w:b/>
          <w:sz w:val="22"/>
          <w:szCs w:val="22"/>
        </w:rPr>
      </w:pPr>
    </w:p>
    <w:p w:rsidR="00B46946" w:rsidRPr="00AD54D5" w:rsidRDefault="00B46946" w:rsidP="00B46946">
      <w:pPr>
        <w:rPr>
          <w:sz w:val="22"/>
          <w:szCs w:val="22"/>
          <w:u w:val="single"/>
        </w:rPr>
      </w:pPr>
      <w:r w:rsidRPr="00AD54D5">
        <w:rPr>
          <w:sz w:val="22"/>
          <w:szCs w:val="22"/>
        </w:rPr>
        <w:t xml:space="preserve">от  </w:t>
      </w:r>
      <w:r w:rsidRPr="00AD54D5">
        <w:rPr>
          <w:sz w:val="22"/>
          <w:szCs w:val="22"/>
          <w:u w:val="single"/>
        </w:rPr>
        <w:t xml:space="preserve">«            »                  </w:t>
      </w:r>
      <w:r w:rsidRPr="00AD54D5">
        <w:rPr>
          <w:sz w:val="22"/>
          <w:szCs w:val="22"/>
        </w:rPr>
        <w:t xml:space="preserve"> 20___ г.                                                                                     </w:t>
      </w:r>
      <w:r w:rsidRPr="00AD54D5">
        <w:rPr>
          <w:sz w:val="22"/>
          <w:szCs w:val="22"/>
          <w:u w:val="single"/>
        </w:rPr>
        <w:t>пгт Шушенское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Муниципальное образование «Шушенский район»,</w:t>
      </w:r>
    </w:p>
    <w:p w:rsidR="00B46946" w:rsidRPr="00F26E77" w:rsidRDefault="00B46946" w:rsidP="00B46946">
      <w:pPr>
        <w:ind w:firstLine="567"/>
        <w:jc w:val="center"/>
        <w:rPr>
          <w:sz w:val="18"/>
          <w:szCs w:val="18"/>
        </w:rPr>
      </w:pPr>
      <w:r w:rsidRPr="00F26E77">
        <w:rPr>
          <w:sz w:val="18"/>
          <w:szCs w:val="18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AD54D5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D54D5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F26E77" w:rsidRDefault="00B46946" w:rsidP="00B46946">
      <w:pPr>
        <w:ind w:firstLine="567"/>
        <w:jc w:val="center"/>
        <w:rPr>
          <w:sz w:val="18"/>
          <w:szCs w:val="18"/>
        </w:rPr>
      </w:pPr>
      <w:r w:rsidRPr="00F26E77">
        <w:rPr>
          <w:sz w:val="18"/>
          <w:szCs w:val="18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AD54D5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AD54D5" w:rsidRDefault="00B46946" w:rsidP="00B46946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F26E77" w:rsidRDefault="00B46946" w:rsidP="00B46946">
      <w:pPr>
        <w:jc w:val="center"/>
        <w:rPr>
          <w:sz w:val="18"/>
          <w:szCs w:val="18"/>
        </w:rPr>
      </w:pPr>
      <w:r w:rsidRPr="00AD54D5">
        <w:rPr>
          <w:sz w:val="22"/>
          <w:szCs w:val="22"/>
        </w:rPr>
        <w:t xml:space="preserve"> </w:t>
      </w:r>
      <w:r w:rsidRPr="00F26E77">
        <w:rPr>
          <w:sz w:val="18"/>
          <w:szCs w:val="18"/>
        </w:rPr>
        <w:t>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AD54D5" w:rsidTr="00B46946">
        <w:tc>
          <w:tcPr>
            <w:tcW w:w="2943" w:type="dxa"/>
            <w:tcBorders>
              <w:bottom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действующая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AD54D5" w:rsidRDefault="00B46946" w:rsidP="00B46946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именуемая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b/>
          <w:sz w:val="22"/>
          <w:szCs w:val="22"/>
          <w:lang w:val="en-US"/>
        </w:rPr>
        <w:t>I</w:t>
      </w:r>
      <w:r w:rsidRPr="00AD54D5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AD54D5" w:rsidTr="00B46946">
        <w:tc>
          <w:tcPr>
            <w:tcW w:w="6912" w:type="dxa"/>
            <w:tcBorders>
              <w:bottom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1.1. На основании</w:t>
            </w:r>
            <w:r w:rsidRPr="00AD54D5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AD54D5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</w:p>
    <w:p w:rsidR="00B46946" w:rsidRPr="004C4226" w:rsidRDefault="00B46946" w:rsidP="00B46946">
      <w:pPr>
        <w:jc w:val="center"/>
        <w:rPr>
          <w:sz w:val="22"/>
          <w:szCs w:val="22"/>
        </w:rPr>
      </w:pPr>
      <w:r w:rsidRPr="004C4226">
        <w:rPr>
          <w:sz w:val="22"/>
          <w:szCs w:val="22"/>
        </w:rPr>
        <w:t xml:space="preserve">Арендодатель предоставляет, а Арендатор </w:t>
      </w:r>
      <w:r w:rsidR="00161AB6">
        <w:rPr>
          <w:sz w:val="22"/>
          <w:szCs w:val="22"/>
        </w:rPr>
        <w:t xml:space="preserve">принимает </w:t>
      </w:r>
      <w:r w:rsidRPr="004C4226">
        <w:rPr>
          <w:sz w:val="22"/>
          <w:szCs w:val="22"/>
        </w:rPr>
        <w:t>в аренду земельный участок из земель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4C4226" w:rsidTr="00B46946">
        <w:tc>
          <w:tcPr>
            <w:tcW w:w="10031" w:type="dxa"/>
          </w:tcPr>
          <w:p w:rsidR="00B46946" w:rsidRPr="004C4226" w:rsidRDefault="00DA3191" w:rsidP="00DA3191">
            <w:pPr>
              <w:jc w:val="center"/>
              <w:rPr>
                <w:b/>
                <w:sz w:val="22"/>
                <w:szCs w:val="22"/>
              </w:rPr>
            </w:pPr>
            <w:r w:rsidRPr="004C4226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сельскохозяйственного назначения</w:t>
            </w:r>
          </w:p>
        </w:tc>
      </w:tr>
    </w:tbl>
    <w:p w:rsidR="00B46946" w:rsidRPr="00F26E77" w:rsidRDefault="00B46946" w:rsidP="00B46946">
      <w:pPr>
        <w:pBdr>
          <w:bottom w:val="single" w:sz="4" w:space="0" w:color="auto"/>
        </w:pBdr>
        <w:jc w:val="center"/>
        <w:rPr>
          <w:sz w:val="18"/>
          <w:szCs w:val="18"/>
        </w:rPr>
      </w:pPr>
      <w:r w:rsidRPr="00F26E77">
        <w:rPr>
          <w:sz w:val="18"/>
          <w:szCs w:val="18"/>
        </w:rPr>
        <w:t>(категория земель)</w:t>
      </w:r>
    </w:p>
    <w:p w:rsidR="00B46946" w:rsidRPr="003F571B" w:rsidRDefault="00B46946" w:rsidP="00161AB6">
      <w:pPr>
        <w:rPr>
          <w:sz w:val="22"/>
          <w:szCs w:val="22"/>
        </w:rPr>
      </w:pPr>
      <w:r w:rsidRPr="004C4226">
        <w:rPr>
          <w:sz w:val="22"/>
          <w:szCs w:val="22"/>
        </w:rPr>
        <w:t xml:space="preserve">с кадастровым </w:t>
      </w:r>
      <w:r w:rsidRPr="003F571B">
        <w:rPr>
          <w:b/>
          <w:sz w:val="22"/>
          <w:szCs w:val="22"/>
        </w:rPr>
        <w:t>№</w:t>
      </w:r>
      <w:r w:rsidR="00A370A0" w:rsidRPr="003F571B">
        <w:rPr>
          <w:rFonts w:ascii="TimesNewRomanPSMT" w:hAnsi="TimesNewRomanPSMT"/>
          <w:b/>
          <w:color w:val="000000"/>
          <w:sz w:val="22"/>
          <w:szCs w:val="22"/>
        </w:rPr>
        <w:t>24:42:0301003:465</w:t>
      </w:r>
      <w:r w:rsidR="00A370A0">
        <w:rPr>
          <w:sz w:val="24"/>
          <w:szCs w:val="24"/>
        </w:rPr>
        <w:t xml:space="preserve"> </w:t>
      </w:r>
      <w:r w:rsidRPr="004C4226">
        <w:rPr>
          <w:sz w:val="22"/>
          <w:szCs w:val="22"/>
        </w:rPr>
        <w:t xml:space="preserve">находящийся по адресу (имеющий адресные ориентиры):                           </w:t>
      </w:r>
      <w:r w:rsidR="00A370A0" w:rsidRPr="003F571B">
        <w:rPr>
          <w:b/>
          <w:sz w:val="22"/>
          <w:szCs w:val="22"/>
        </w:rPr>
        <w:t>Местоположение установлено относительно ориентира, расположенного за пределами</w:t>
      </w:r>
      <w:r w:rsidR="003F571B" w:rsidRPr="003F571B">
        <w:rPr>
          <w:b/>
          <w:sz w:val="22"/>
          <w:szCs w:val="22"/>
        </w:rPr>
        <w:t xml:space="preserve"> </w:t>
      </w:r>
      <w:r w:rsidR="00A370A0" w:rsidRPr="003F571B">
        <w:rPr>
          <w:b/>
          <w:sz w:val="22"/>
          <w:szCs w:val="22"/>
        </w:rPr>
        <w:t>участка.Ориентир д.</w:t>
      </w:r>
      <w:r w:rsidR="003F571B" w:rsidRPr="003F571B">
        <w:rPr>
          <w:b/>
          <w:sz w:val="22"/>
          <w:szCs w:val="22"/>
        </w:rPr>
        <w:t xml:space="preserve"> </w:t>
      </w:r>
      <w:r w:rsidR="00A370A0" w:rsidRPr="003F571B">
        <w:rPr>
          <w:b/>
          <w:sz w:val="22"/>
          <w:szCs w:val="22"/>
        </w:rPr>
        <w:t>Козлово.Участок находится примерно в 2.7 км метрах, по направлению на север от ориентира. Почтовый</w:t>
      </w:r>
      <w:r w:rsidR="003F571B" w:rsidRPr="003F571B">
        <w:rPr>
          <w:b/>
          <w:sz w:val="22"/>
          <w:szCs w:val="22"/>
        </w:rPr>
        <w:t xml:space="preserve"> </w:t>
      </w:r>
      <w:r w:rsidR="00A370A0" w:rsidRPr="003F571B">
        <w:rPr>
          <w:b/>
          <w:sz w:val="22"/>
          <w:szCs w:val="22"/>
        </w:rPr>
        <w:t>адрес ориентира: Красноярский край, Шушенский район</w:t>
      </w:r>
      <w:r w:rsidR="003F571B">
        <w:rPr>
          <w:b/>
          <w:sz w:val="22"/>
          <w:szCs w:val="22"/>
        </w:rPr>
        <w:t xml:space="preserve"> </w:t>
      </w:r>
      <w:r w:rsidRPr="004C4226">
        <w:rPr>
          <w:sz w:val="22"/>
          <w:szCs w:val="22"/>
        </w:rPr>
        <w:t>(далее – Участок),</w:t>
      </w:r>
    </w:p>
    <w:tbl>
      <w:tblPr>
        <w:tblW w:w="9747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DA3191" w:rsidRPr="004C4226" w:rsidTr="00DA3191">
        <w:tc>
          <w:tcPr>
            <w:tcW w:w="2943" w:type="dxa"/>
            <w:tcBorders>
              <w:bottom w:val="nil"/>
            </w:tcBorders>
          </w:tcPr>
          <w:p w:rsidR="00DA3191" w:rsidRPr="004C4226" w:rsidRDefault="00DA3191" w:rsidP="00B46946">
            <w:pPr>
              <w:rPr>
                <w:sz w:val="22"/>
                <w:szCs w:val="22"/>
              </w:rPr>
            </w:pPr>
            <w:r w:rsidRPr="004C4226">
              <w:rPr>
                <w:sz w:val="22"/>
                <w:szCs w:val="22"/>
              </w:rPr>
              <w:t>для использования в целях</w:t>
            </w:r>
            <w:r w:rsidR="00A370A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DA3191" w:rsidRPr="00A370A0" w:rsidRDefault="00A370A0" w:rsidP="00A370A0">
            <w:pPr>
              <w:rPr>
                <w:b/>
                <w:sz w:val="22"/>
                <w:szCs w:val="22"/>
              </w:rPr>
            </w:pPr>
            <w:r w:rsidRPr="00A370A0">
              <w:rPr>
                <w:b/>
                <w:sz w:val="22"/>
                <w:szCs w:val="22"/>
              </w:rPr>
              <w:t>для использования в сельскохозяйственном производстве</w:t>
            </w:r>
          </w:p>
        </w:tc>
      </w:tr>
    </w:tbl>
    <w:p w:rsidR="00B46946" w:rsidRPr="00F26E77" w:rsidRDefault="00B46946" w:rsidP="00F26E77">
      <w:pPr>
        <w:jc w:val="center"/>
        <w:rPr>
          <w:sz w:val="18"/>
          <w:szCs w:val="18"/>
        </w:rPr>
      </w:pPr>
      <w:r w:rsidRPr="00F26E77">
        <w:rPr>
          <w:sz w:val="18"/>
          <w:szCs w:val="18"/>
        </w:rPr>
        <w:t>(разрешенное использование)</w:t>
      </w:r>
    </w:p>
    <w:p w:rsidR="00B46946" w:rsidRPr="003F571B" w:rsidRDefault="00B46946" w:rsidP="00B46946">
      <w:pPr>
        <w:rPr>
          <w:sz w:val="24"/>
          <w:szCs w:val="24"/>
        </w:rPr>
      </w:pPr>
      <w:r w:rsidRPr="004C4226">
        <w:rPr>
          <w:sz w:val="22"/>
          <w:szCs w:val="22"/>
        </w:rPr>
        <w:t xml:space="preserve">в границах, указанных в кадастровом паспорте участка, прилагаемом к Договору и являющимся его неотъемлемой частью (приложение 1), общей площадью </w:t>
      </w:r>
      <w:r w:rsidR="003F571B" w:rsidRPr="003F571B">
        <w:rPr>
          <w:b/>
          <w:sz w:val="22"/>
          <w:szCs w:val="22"/>
        </w:rPr>
        <w:t>209534</w:t>
      </w:r>
      <w:r w:rsidRPr="004C4226">
        <w:rPr>
          <w:b/>
          <w:sz w:val="22"/>
          <w:szCs w:val="22"/>
        </w:rPr>
        <w:t>,0</w:t>
      </w:r>
      <w:r w:rsidR="004C4226">
        <w:rPr>
          <w:b/>
          <w:sz w:val="22"/>
          <w:szCs w:val="22"/>
        </w:rPr>
        <w:t xml:space="preserve"> </w:t>
      </w:r>
      <w:r w:rsidRPr="004C4226">
        <w:rPr>
          <w:b/>
          <w:sz w:val="22"/>
          <w:szCs w:val="22"/>
        </w:rPr>
        <w:t>кв.м (</w:t>
      </w:r>
      <w:r w:rsidR="003F571B">
        <w:rPr>
          <w:b/>
          <w:sz w:val="22"/>
          <w:szCs w:val="22"/>
        </w:rPr>
        <w:t>двести девять тысяч пятьсот тридцать четыре</w:t>
      </w:r>
      <w:r w:rsidRPr="004C4226">
        <w:rPr>
          <w:b/>
          <w:sz w:val="22"/>
          <w:szCs w:val="22"/>
        </w:rPr>
        <w:t xml:space="preserve"> кв.м).</w:t>
      </w:r>
      <w:r w:rsidRPr="004C4226">
        <w:rPr>
          <w:sz w:val="22"/>
          <w:szCs w:val="22"/>
        </w:rPr>
        <w:t xml:space="preserve"> </w:t>
      </w:r>
    </w:p>
    <w:p w:rsidR="00B46946" w:rsidRPr="004C4226" w:rsidRDefault="00B46946" w:rsidP="00B46946">
      <w:pPr>
        <w:pStyle w:val="31"/>
        <w:ind w:firstLine="567"/>
        <w:rPr>
          <w:i/>
          <w:sz w:val="22"/>
          <w:szCs w:val="22"/>
          <w:u w:val="single"/>
        </w:rPr>
      </w:pPr>
      <w:r w:rsidRPr="004C4226">
        <w:rPr>
          <w:sz w:val="22"/>
          <w:szCs w:val="22"/>
        </w:rPr>
        <w:t>Участок передается по акту приема-передачи, который является неотъемлемой частью Догов</w:t>
      </w:r>
      <w:r w:rsidRPr="004C4226">
        <w:rPr>
          <w:sz w:val="22"/>
          <w:szCs w:val="22"/>
        </w:rPr>
        <w:t>о</w:t>
      </w:r>
      <w:r w:rsidRPr="004C4226">
        <w:rPr>
          <w:sz w:val="22"/>
          <w:szCs w:val="22"/>
        </w:rPr>
        <w:t>ра (приложение 1).</w:t>
      </w:r>
    </w:p>
    <w:p w:rsidR="00B46946" w:rsidRPr="004C4226" w:rsidRDefault="00B46946" w:rsidP="00B46946">
      <w:pPr>
        <w:pStyle w:val="21"/>
        <w:ind w:firstLine="567"/>
        <w:rPr>
          <w:sz w:val="22"/>
          <w:szCs w:val="22"/>
        </w:rPr>
      </w:pPr>
      <w:r w:rsidRPr="004C4226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AD54D5" w:rsidTr="00B46946">
        <w:tc>
          <w:tcPr>
            <w:tcW w:w="10031" w:type="dxa"/>
          </w:tcPr>
          <w:p w:rsidR="00B46946" w:rsidRPr="00AD54D5" w:rsidRDefault="00B46946" w:rsidP="00B46946">
            <w:pPr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F26E77" w:rsidRDefault="00B46946" w:rsidP="00B46946">
      <w:pPr>
        <w:jc w:val="center"/>
        <w:rPr>
          <w:sz w:val="18"/>
          <w:szCs w:val="18"/>
        </w:rPr>
      </w:pPr>
      <w:r w:rsidRPr="00F26E77">
        <w:rPr>
          <w:sz w:val="18"/>
          <w:szCs w:val="18"/>
        </w:rPr>
        <w:t>(объекты недвижимого имущества и их характеристики)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2. СРОК ДОГОВОРА</w:t>
      </w:r>
    </w:p>
    <w:p w:rsidR="00B46946" w:rsidRPr="00AD54D5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AD54D5">
        <w:rPr>
          <w:sz w:val="22"/>
          <w:szCs w:val="22"/>
        </w:rPr>
        <w:t xml:space="preserve">2.1. Срок аренды Участка устанавливается с </w:t>
      </w:r>
      <w:r w:rsidRPr="00AD54D5">
        <w:rPr>
          <w:sz w:val="22"/>
          <w:szCs w:val="22"/>
          <w:u w:val="single"/>
        </w:rPr>
        <w:t xml:space="preserve">                  </w:t>
      </w:r>
      <w:r w:rsidRPr="00AD54D5">
        <w:rPr>
          <w:sz w:val="22"/>
          <w:szCs w:val="22"/>
        </w:rPr>
        <w:t xml:space="preserve"> по</w:t>
      </w:r>
      <w:r w:rsidRPr="00AD54D5">
        <w:rPr>
          <w:sz w:val="22"/>
          <w:szCs w:val="22"/>
          <w:u w:val="single"/>
        </w:rPr>
        <w:t xml:space="preserve">                  </w:t>
      </w:r>
      <w:r w:rsidRPr="00AD54D5">
        <w:rPr>
          <w:b/>
          <w:sz w:val="22"/>
          <w:szCs w:val="22"/>
          <w:u w:val="single"/>
        </w:rPr>
        <w:t>.</w:t>
      </w:r>
      <w:r w:rsidRPr="00AD54D5">
        <w:rPr>
          <w:b/>
          <w:sz w:val="22"/>
          <w:szCs w:val="22"/>
        </w:rPr>
        <w:t xml:space="preserve"> </w:t>
      </w:r>
      <w:r w:rsidRPr="00AD54D5">
        <w:rPr>
          <w:sz w:val="22"/>
          <w:szCs w:val="22"/>
        </w:rPr>
        <w:t xml:space="preserve">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2.2. Договор, заключенный на срок более одного года, вступает в силу с даты его государстве</w:t>
      </w:r>
      <w:r w:rsidRPr="00AD54D5">
        <w:rPr>
          <w:sz w:val="22"/>
          <w:szCs w:val="22"/>
        </w:rPr>
        <w:t>н</w:t>
      </w:r>
      <w:r w:rsidRPr="00AD54D5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AD54D5">
        <w:rPr>
          <w:rStyle w:val="ab"/>
          <w:sz w:val="22"/>
          <w:szCs w:val="22"/>
        </w:rPr>
        <w:footnoteReference w:id="1"/>
      </w:r>
      <w:r w:rsidRPr="00AD54D5">
        <w:rPr>
          <w:sz w:val="22"/>
          <w:szCs w:val="22"/>
        </w:rPr>
        <w:t xml:space="preserve">. 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           </w:t>
      </w: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3. РАЗМЕР И УСЛОВИЯ ВНЕСЕНИЯ АРЕНДНОЙ ПЛАТЫ</w:t>
      </w:r>
    </w:p>
    <w:p w:rsidR="00B46946" w:rsidRPr="00AD54D5" w:rsidRDefault="00B46946" w:rsidP="00B46946">
      <w:pPr>
        <w:pStyle w:val="23"/>
        <w:tabs>
          <w:tab w:val="left" w:pos="720"/>
        </w:tabs>
        <w:ind w:firstLine="283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3.1. Размер ежегодной арендной платы за Участок составляет</w:t>
      </w:r>
      <w:r w:rsidRPr="00AD54D5">
        <w:rPr>
          <w:b/>
          <w:sz w:val="22"/>
          <w:szCs w:val="22"/>
        </w:rPr>
        <w:t xml:space="preserve"> </w:t>
      </w:r>
      <w:r w:rsidRPr="00AD54D5">
        <w:rPr>
          <w:b/>
          <w:sz w:val="22"/>
          <w:szCs w:val="22"/>
          <w:u w:val="single"/>
        </w:rPr>
        <w:t xml:space="preserve">                   </w:t>
      </w:r>
      <w:r w:rsidRPr="00AD54D5">
        <w:rPr>
          <w:b/>
          <w:sz w:val="22"/>
          <w:szCs w:val="22"/>
        </w:rPr>
        <w:t>рублей (</w:t>
      </w:r>
      <w:r w:rsidRPr="00AD54D5">
        <w:rPr>
          <w:b/>
          <w:sz w:val="22"/>
          <w:szCs w:val="22"/>
          <w:u w:val="single"/>
        </w:rPr>
        <w:t xml:space="preserve">        </w:t>
      </w:r>
      <w:r w:rsidRPr="00AD54D5">
        <w:rPr>
          <w:b/>
          <w:sz w:val="22"/>
          <w:szCs w:val="22"/>
        </w:rPr>
        <w:t>ру</w:t>
      </w:r>
      <w:r w:rsidRPr="00AD54D5">
        <w:rPr>
          <w:b/>
          <w:sz w:val="22"/>
          <w:szCs w:val="22"/>
        </w:rPr>
        <w:t>б</w:t>
      </w:r>
      <w:r w:rsidRPr="00AD54D5">
        <w:rPr>
          <w:b/>
          <w:sz w:val="22"/>
          <w:szCs w:val="22"/>
        </w:rPr>
        <w:t>лей).</w:t>
      </w:r>
    </w:p>
    <w:p w:rsidR="00B46946" w:rsidRPr="00AD54D5" w:rsidRDefault="00B46946" w:rsidP="00B46946">
      <w:pPr>
        <w:ind w:firstLine="709"/>
        <w:jc w:val="both"/>
        <w:rPr>
          <w:b/>
          <w:sz w:val="22"/>
          <w:szCs w:val="22"/>
        </w:rPr>
      </w:pPr>
      <w:r w:rsidRPr="00AD54D5">
        <w:rPr>
          <w:sz w:val="22"/>
          <w:szCs w:val="22"/>
        </w:rPr>
        <w:t xml:space="preserve">3.2. Размер </w:t>
      </w:r>
      <w:r w:rsidRPr="00AD54D5">
        <w:rPr>
          <w:b/>
          <w:sz w:val="22"/>
          <w:szCs w:val="22"/>
        </w:rPr>
        <w:t xml:space="preserve">арендной платы за период с </w:t>
      </w:r>
      <w:r w:rsidRPr="00AD54D5">
        <w:rPr>
          <w:b/>
          <w:sz w:val="22"/>
          <w:szCs w:val="22"/>
          <w:u w:val="single"/>
        </w:rPr>
        <w:t xml:space="preserve">                   </w:t>
      </w:r>
      <w:r w:rsidRPr="00AD54D5">
        <w:rPr>
          <w:b/>
          <w:sz w:val="22"/>
          <w:szCs w:val="22"/>
        </w:rPr>
        <w:t xml:space="preserve"> по </w:t>
      </w:r>
      <w:r w:rsidRPr="00AD54D5">
        <w:rPr>
          <w:b/>
          <w:sz w:val="22"/>
          <w:szCs w:val="22"/>
          <w:u w:val="single"/>
        </w:rPr>
        <w:t xml:space="preserve">                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       </w:t>
      </w:r>
      <w:r w:rsidRPr="00AD54D5">
        <w:rPr>
          <w:b/>
          <w:sz w:val="22"/>
          <w:szCs w:val="22"/>
        </w:rPr>
        <w:t>дней 2024 года) с</w:t>
      </w:r>
      <w:r w:rsidRPr="00AD54D5">
        <w:rPr>
          <w:b/>
          <w:sz w:val="22"/>
          <w:szCs w:val="22"/>
        </w:rPr>
        <w:t>о</w:t>
      </w:r>
      <w:r w:rsidRPr="00AD54D5">
        <w:rPr>
          <w:b/>
          <w:sz w:val="22"/>
          <w:szCs w:val="22"/>
        </w:rPr>
        <w:t xml:space="preserve">ставляет </w:t>
      </w:r>
      <w:r w:rsidRPr="00AD54D5">
        <w:rPr>
          <w:b/>
          <w:sz w:val="22"/>
          <w:szCs w:val="22"/>
          <w:u w:val="single"/>
        </w:rPr>
        <w:t xml:space="preserve">                    </w:t>
      </w:r>
      <w:r w:rsidRPr="00AD54D5">
        <w:rPr>
          <w:b/>
          <w:sz w:val="22"/>
          <w:szCs w:val="22"/>
        </w:rPr>
        <w:t>рубля (</w:t>
      </w:r>
      <w:r w:rsidRPr="00AD54D5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AD54D5">
        <w:rPr>
          <w:b/>
          <w:sz w:val="22"/>
          <w:szCs w:val="22"/>
        </w:rPr>
        <w:t xml:space="preserve">рублей). </w:t>
      </w:r>
    </w:p>
    <w:p w:rsidR="00B46946" w:rsidRPr="00AD54D5" w:rsidRDefault="00B46946" w:rsidP="00B46946">
      <w:pPr>
        <w:pStyle w:val="23"/>
        <w:tabs>
          <w:tab w:val="left" w:pos="720"/>
        </w:tabs>
        <w:ind w:firstLine="283"/>
        <w:rPr>
          <w:sz w:val="22"/>
          <w:szCs w:val="22"/>
        </w:rPr>
      </w:pPr>
      <w:r w:rsidRPr="00AD54D5">
        <w:rPr>
          <w:sz w:val="22"/>
          <w:szCs w:val="22"/>
        </w:rPr>
        <w:tab/>
        <w:t xml:space="preserve">3.3. Арендная плата за каждый последующий год вносится Арендатором в срок до «15» мая подлежащего оплате года, путем перечисления на счет: 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B46946" w:rsidRPr="00AD54D5" w:rsidTr="00B46946">
        <w:tc>
          <w:tcPr>
            <w:tcW w:w="9606" w:type="dxa"/>
          </w:tcPr>
          <w:p w:rsidR="00B46946" w:rsidRPr="00AD54D5" w:rsidRDefault="00743951" w:rsidP="00AF1BDF">
            <w:pPr>
              <w:ind w:firstLine="708"/>
              <w:jc w:val="both"/>
              <w:rPr>
                <w:b/>
                <w:sz w:val="22"/>
                <w:szCs w:val="22"/>
                <w:highlight w:val="yellow"/>
              </w:rPr>
            </w:pPr>
            <w:r w:rsidRPr="007B7DED">
              <w:rPr>
                <w:sz w:val="22"/>
                <w:szCs w:val="22"/>
              </w:rPr>
              <w:t>УФК по Красноярскому краю (</w:t>
            </w:r>
            <w:r>
              <w:rPr>
                <w:sz w:val="22"/>
                <w:szCs w:val="22"/>
              </w:rPr>
              <w:t>Комитет по управлению муниципальным имуществом администрации Шушенского района л/с 04193019000) банк.сч. 40102810245370000011, казн.сч. 03100643000000011900, Отделение Красноярск Банка России//УФК по Красноярскому краю, г.Красноярск</w:t>
            </w:r>
            <w:r w:rsidRPr="007B7DED">
              <w:rPr>
                <w:sz w:val="22"/>
                <w:szCs w:val="22"/>
              </w:rPr>
              <w:t xml:space="preserve">, БИК </w:t>
            </w:r>
            <w:r>
              <w:rPr>
                <w:sz w:val="22"/>
                <w:szCs w:val="22"/>
              </w:rPr>
              <w:t>010407105</w:t>
            </w:r>
            <w:r w:rsidRPr="007B7DED">
              <w:rPr>
                <w:sz w:val="22"/>
                <w:szCs w:val="22"/>
              </w:rPr>
              <w:t>, ИНН 244200</w:t>
            </w:r>
            <w:r>
              <w:rPr>
                <w:sz w:val="22"/>
                <w:szCs w:val="22"/>
              </w:rPr>
              <w:t>8063</w:t>
            </w:r>
            <w:r w:rsidRPr="007B7DED">
              <w:rPr>
                <w:sz w:val="22"/>
                <w:szCs w:val="22"/>
              </w:rPr>
              <w:t>, КПП 244201001, ОК</w:t>
            </w:r>
            <w:r>
              <w:rPr>
                <w:sz w:val="22"/>
                <w:szCs w:val="22"/>
              </w:rPr>
              <w:t>ТМО 04659407</w:t>
            </w:r>
            <w:r w:rsidRPr="007B7DED">
              <w:rPr>
                <w:sz w:val="22"/>
                <w:szCs w:val="22"/>
              </w:rPr>
              <w:t xml:space="preserve">, </w:t>
            </w:r>
            <w:r w:rsidR="00ED0160">
              <w:rPr>
                <w:sz w:val="22"/>
                <w:szCs w:val="22"/>
              </w:rPr>
              <w:t xml:space="preserve">                 </w:t>
            </w:r>
            <w:r w:rsidRPr="007B7DED">
              <w:rPr>
                <w:sz w:val="22"/>
                <w:szCs w:val="22"/>
              </w:rPr>
              <w:t xml:space="preserve">код </w:t>
            </w:r>
            <w:r>
              <w:rPr>
                <w:sz w:val="22"/>
                <w:szCs w:val="22"/>
              </w:rPr>
              <w:t xml:space="preserve">163 </w:t>
            </w:r>
            <w:r w:rsidRPr="007B7DED">
              <w:rPr>
                <w:sz w:val="22"/>
                <w:szCs w:val="22"/>
              </w:rPr>
              <w:t>1 11 05</w:t>
            </w:r>
            <w:r>
              <w:rPr>
                <w:sz w:val="22"/>
                <w:szCs w:val="22"/>
              </w:rPr>
              <w:t> </w:t>
            </w:r>
            <w:r w:rsidRPr="007B7DE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25 05</w:t>
            </w:r>
            <w:r w:rsidRPr="007B7DE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0000 120</w:t>
            </w:r>
          </w:p>
        </w:tc>
      </w:tr>
    </w:tbl>
    <w:p w:rsidR="00B46946" w:rsidRPr="00F26E77" w:rsidRDefault="00B46946" w:rsidP="00B46946">
      <w:pPr>
        <w:pStyle w:val="21"/>
        <w:jc w:val="center"/>
        <w:rPr>
          <w:sz w:val="18"/>
          <w:szCs w:val="18"/>
        </w:rPr>
      </w:pPr>
      <w:r w:rsidRPr="00F26E77">
        <w:rPr>
          <w:sz w:val="18"/>
          <w:szCs w:val="18"/>
        </w:rPr>
        <w:t>(реквизиты счета)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3.4. Исполнением обязательства по внесению арендной платы является дата поступления арендной платы на счет, указанный в п. 3.3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3.5. Внесение арендной платы по настоящему Договору осуществляется отдельным поруч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нием за оплачиваемый период. В графе назначение платежа обязательно указывается: период, за 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торый производится оплата, номер и дата договора аренды, код ОКТМО.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3.6. Неиспользование Участка Арендатором не освобождает его от обязанности по внесению арендной платы.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sz w:val="22"/>
          <w:szCs w:val="22"/>
        </w:rPr>
      </w:pPr>
      <w:r w:rsidRPr="00AD54D5">
        <w:rPr>
          <w:b/>
          <w:sz w:val="22"/>
          <w:szCs w:val="22"/>
        </w:rPr>
        <w:t>4. ПРАВА И ОБЯЗАННОСТИ СТОРОН.</w:t>
      </w:r>
      <w:r w:rsidRPr="00AD54D5">
        <w:rPr>
          <w:sz w:val="22"/>
          <w:szCs w:val="22"/>
        </w:rPr>
        <w:t xml:space="preserve"> </w:t>
      </w:r>
    </w:p>
    <w:p w:rsidR="00B46946" w:rsidRPr="00AD54D5" w:rsidRDefault="00B46946" w:rsidP="00B46946">
      <w:pPr>
        <w:pStyle w:val="21"/>
        <w:ind w:firstLine="720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4.1. Арендодатель имеет право: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условий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4.2. Арендодатель обязан: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4.2.1. Выполнять в полном объеме все условия 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AD54D5" w:rsidRDefault="00B46946" w:rsidP="00B46946">
      <w:pPr>
        <w:pStyle w:val="21"/>
        <w:ind w:firstLine="720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4.3. Арендатор имеет право: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AD54D5">
        <w:rPr>
          <w:sz w:val="22"/>
          <w:szCs w:val="22"/>
        </w:rPr>
        <w:t>т</w:t>
      </w:r>
      <w:r w:rsidRPr="00AD54D5">
        <w:rPr>
          <w:sz w:val="22"/>
          <w:szCs w:val="22"/>
        </w:rPr>
        <w:t>ренном действующим законодательством РФ.</w:t>
      </w:r>
    </w:p>
    <w:p w:rsidR="00B46946" w:rsidRPr="00AD54D5" w:rsidRDefault="00B46946" w:rsidP="00B46946">
      <w:pPr>
        <w:pStyle w:val="21"/>
        <w:ind w:firstLine="708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4.4. Арендатор обязан: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4.4.1. Выполнять в полном объеме все условия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AD54D5">
        <w:rPr>
          <w:sz w:val="22"/>
          <w:szCs w:val="22"/>
        </w:rPr>
        <w:t>ь</w:t>
      </w:r>
      <w:r w:rsidRPr="00AD54D5">
        <w:rPr>
          <w:sz w:val="22"/>
          <w:szCs w:val="22"/>
        </w:rPr>
        <w:t>зованием.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AD54D5" w:rsidRDefault="00B46946" w:rsidP="00B46946">
      <w:pPr>
        <w:pStyle w:val="21"/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4.4.4. Обеспечить Арендодателю (его законным представителям), представителям органов г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4.4.5. Не допускать действий, приводящих к ухудшению экологической обстановки на Уч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>стке и прилегающих к нему территориях, а также выполнять работы по благоустройству      террит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рии.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4.4.6. Выполнять на Участке в соответствии с требованиями эксплуатационных служб усл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вия содержания и эксплуатации инженерных коммуникаций, сооружений, дорог, проездов и не пр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пятствовать их ремонту и обслуживанию.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AD54D5">
        <w:rPr>
          <w:sz w:val="22"/>
          <w:szCs w:val="22"/>
        </w:rPr>
        <w:t>с</w:t>
      </w:r>
      <w:r w:rsidRPr="00AD54D5">
        <w:rPr>
          <w:sz w:val="22"/>
          <w:szCs w:val="22"/>
        </w:rPr>
        <w:t>ленным в пункте 1.2. Договора, а также близлежащим участкам ущерб, и своевременно      принимать все возможные меры по предотвращению угрозы и против дальнейшего разрушения или поврежд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Участка и расположенных на нём объектов.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</w:t>
      </w:r>
      <w:r w:rsidRPr="00AD54D5">
        <w:rPr>
          <w:b/>
          <w:sz w:val="22"/>
          <w:szCs w:val="22"/>
        </w:rPr>
        <w:t xml:space="preserve">до </w:t>
      </w:r>
      <w:r w:rsidRPr="00AD54D5">
        <w:rPr>
          <w:b/>
          <w:sz w:val="22"/>
          <w:szCs w:val="22"/>
          <w:u w:val="single"/>
        </w:rPr>
        <w:t xml:space="preserve">               </w:t>
      </w:r>
      <w:r w:rsidRPr="00AD54D5">
        <w:rPr>
          <w:b/>
          <w:sz w:val="22"/>
          <w:szCs w:val="22"/>
        </w:rPr>
        <w:t>года</w:t>
      </w:r>
      <w:r w:rsidRPr="00AD54D5">
        <w:rPr>
          <w:sz w:val="22"/>
          <w:szCs w:val="22"/>
        </w:rPr>
        <w:t>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AD54D5">
        <w:rPr>
          <w:sz w:val="22"/>
          <w:szCs w:val="22"/>
        </w:rPr>
        <w:t>и</w:t>
      </w:r>
      <w:r w:rsidRPr="00AD54D5">
        <w:rPr>
          <w:sz w:val="22"/>
          <w:szCs w:val="22"/>
        </w:rPr>
        <w:t>зитов, адреса местонахождения (проживания).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AD54D5">
        <w:rPr>
          <w:sz w:val="22"/>
          <w:szCs w:val="22"/>
        </w:rPr>
        <w:t>л</w:t>
      </w:r>
      <w:r w:rsidRPr="00AD54D5">
        <w:rPr>
          <w:sz w:val="22"/>
          <w:szCs w:val="22"/>
        </w:rPr>
        <w:t>нительные соглашения к настоящему Договору.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4.4.11. В течение 30 дней после подписания Договора и изменений к нему передать его на г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AD54D5" w:rsidRDefault="00B46946" w:rsidP="00B46946">
      <w:pPr>
        <w:pStyle w:val="21"/>
        <w:rPr>
          <w:b/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5. ОТВЕТСТВЕННОСТЬ СТОРОН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п.3.3.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6.3. При прекращении Договора Арендатор обязан вернуть Арендодателю Участок в надл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AD54D5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7. РАССМОТРЕНИЕ И УРЕГУЛИРОВАНИЕ СПОРОВ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</w:p>
    <w:p w:rsidR="00B46946" w:rsidRPr="003F571B" w:rsidRDefault="00B46946" w:rsidP="00B46946">
      <w:pPr>
        <w:pStyle w:val="21"/>
        <w:jc w:val="center"/>
        <w:rPr>
          <w:b/>
          <w:sz w:val="22"/>
          <w:szCs w:val="22"/>
          <w:lang w:val="ru-RU"/>
        </w:rPr>
      </w:pPr>
      <w:r w:rsidRPr="00AD54D5">
        <w:rPr>
          <w:b/>
          <w:sz w:val="22"/>
          <w:szCs w:val="22"/>
        </w:rPr>
        <w:t>8. ОСОБЫЕ УСЛОВИЯ ДОГОВОРА</w:t>
      </w:r>
    </w:p>
    <w:p w:rsidR="003F571B" w:rsidRPr="003F571B" w:rsidRDefault="00B46946" w:rsidP="003F571B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8.1. </w:t>
      </w:r>
      <w:r w:rsidR="00FD3C9E" w:rsidRPr="00FD3C9E">
        <w:rPr>
          <w:sz w:val="22"/>
          <w:szCs w:val="22"/>
        </w:rPr>
        <w:t xml:space="preserve">Особые отметки: </w:t>
      </w:r>
      <w:r w:rsidR="003F571B" w:rsidRPr="003F571B">
        <w:rPr>
          <w:sz w:val="22"/>
          <w:szCs w:val="22"/>
        </w:rPr>
        <w:t>сведения об ограничениях права на объект недвижимости, обременениях данного объекта, не</w:t>
      </w:r>
      <w:r w:rsidR="003F571B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зарегистрированных в реестре прав, ограничений прав и обременений недвижимого имущества: вид</w:t>
      </w:r>
      <w:r w:rsidR="003F571B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ограничения (обременения): ограничения прав на земельный участок, предусмотренные статьей 56</w:t>
      </w:r>
      <w:r w:rsidR="003F571B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Земельного кодекса Российской Федерации; срок действия: c 21.04.2021; реквизиты</w:t>
      </w:r>
      <w:r w:rsidR="003F571B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документа-основания: приказ от 31.10.2016 № 1/617-од выдан: Министерство экологии и</w:t>
      </w:r>
      <w:r w:rsidR="003F571B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рационального природопользования Красноярского края. вид ограничения (обременения):</w:t>
      </w:r>
      <w:r w:rsidR="003F571B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ограничения прав на земельный участок, предусмотренные статьей 56 Земельного кодекса</w:t>
      </w:r>
      <w:r w:rsidR="003F571B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Российской Федерации; срок действия: c 22.04.2021; реквизиты документа-основания: приказ от</w:t>
      </w:r>
      <w:r w:rsidR="003F571B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31.10.2016 № 1/617-од выдан: Министерство природных ресурсов и экологии Красноярского края.</w:t>
      </w:r>
      <w:r w:rsidR="003F571B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вид ограничения (обременения): ограничения прав на земельный участок, предусмотренные статьей</w:t>
      </w:r>
      <w:r w:rsidR="003F571B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56 Земельного кодекса Российской Федерации; срок действия: c 23.05.2022; реквизиты</w:t>
      </w:r>
      <w:r w:rsidR="003F571B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документа-основания: приказ "Об установлении приаэродромной территории аэродрома Шушенское" от</w:t>
      </w:r>
      <w:r w:rsidR="003F571B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12.11.2021 № 300-П выдан: КРАСНОЯРСКОЕ МЕЖРЕГИОНАЛЬНОЕ ТЕРРИТОРИАЛЬНОЕ</w:t>
      </w:r>
      <w:r w:rsidR="003F571B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УПРАВЛЕНИЕ ВОЗДУШНОГОТРАНСПОРТА ФЕДЕРАЛЬНОГО АГЕНТСТВА ВОЗДУШНОГО ТРАНСПОРТА. вид ограничения</w:t>
      </w:r>
      <w:r w:rsidR="008B4B7F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(обременения):</w:t>
      </w:r>
      <w:r w:rsidR="008B4B7F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ограничения прав на земельный участок, предусмотренные статьей 56 Земельного кодекса</w:t>
      </w:r>
      <w:r w:rsidR="008B4B7F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Российской Федерации; срок действия: c 01.07.2022; реквизиты документа-основания: приказ "Об</w:t>
      </w:r>
      <w:r w:rsidR="008B4B7F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установлении приаэродромной территории аэродрома Шушенское" от 12.11.2021 № 300-П выдан:</w:t>
      </w:r>
      <w:r w:rsidR="008B4B7F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КРАСНОЯРСКОЕ МЕЖРЕГИОНАЛЬНОЕ ТЕРРИТОРИАЛЬНОЕ УПРАВЛЕНИЕ ВОЗДУШНОГО</w:t>
      </w:r>
      <w:r w:rsidR="008B4B7F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ТРАНСПОРТА ФЕДЕРАЛЬНОГО</w:t>
      </w:r>
      <w:r w:rsidR="008B4B7F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АГЕНТСТВА ВОЗДУШНОГО</w:t>
      </w:r>
      <w:r w:rsidR="008B4B7F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ТРАНСПОРТА. вид ограничения (обременения): ограничения прав на</w:t>
      </w:r>
      <w:r w:rsidR="008B4B7F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земельный</w:t>
      </w:r>
      <w:r w:rsidR="003F571B" w:rsidRPr="003F571B">
        <w:rPr>
          <w:sz w:val="22"/>
          <w:szCs w:val="22"/>
        </w:rPr>
        <w:br/>
        <w:t>участок, предусмотренные статьей 56 Земельного кодекса Российской Федерации; срок действия: c</w:t>
      </w:r>
      <w:r w:rsidR="008B4B7F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10.03.2023; реквизиты документа-основания: приказ "Об установлении приаэродромной территории</w:t>
      </w:r>
      <w:r w:rsidR="008B4B7F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аэродрома Шушенское" от 12.11.2021 № 300-П выдан: КРАСНОЯРСКОЕ МЕЖРЕГИОНАЛЬНОЕ</w:t>
      </w:r>
      <w:r w:rsidR="008B4B7F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ТЕРРИТОРИАЛЬНОЕ</w:t>
      </w:r>
      <w:r w:rsidR="008B4B7F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УПРАВЛЕНИЕ ВОЗДУШНОГО ТРАНСПОРТА ФЕДЕРАЛЬНОГО АГЕНТСТВА ВОЗДУШНОГО</w:t>
      </w:r>
      <w:r w:rsidR="008B4B7F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ТРАНСПОРТА. вид ограничения</w:t>
      </w:r>
      <w:r w:rsidR="008B4B7F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(обременения): ограничения прав на земельный участок, предусмотренные статьей 56 Земельного</w:t>
      </w:r>
      <w:r w:rsidR="008B4B7F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кодекса Российской Федерации; срок действия: c 20.06.2023; реквизиты документа-основания:</w:t>
      </w:r>
      <w:r w:rsidR="003F571B" w:rsidRPr="003F571B">
        <w:rPr>
          <w:sz w:val="22"/>
          <w:szCs w:val="22"/>
        </w:rPr>
        <w:br/>
        <w:t>приказ "Об установлении приаэродромной территории аэродрома Шушенское" от 12.11.2021 № 300-П</w:t>
      </w:r>
      <w:r w:rsidR="008B4B7F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выдан: КРАСНОЯРСКОЕ МЕЖРЕГИОНАЛЬНОЕ ТЕРРИТОРИАЛЬНОЕ УПРАВЛЕНИЕ ВОЗДУШНОГО</w:t>
      </w:r>
      <w:r w:rsidR="008B4B7F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ТРАНСПОРТА</w:t>
      </w:r>
      <w:r w:rsidR="008B4B7F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ФЕДЕРАЛЬНОГО АГЕНТСТВА ВОЗДУШНОГО</w:t>
      </w:r>
      <w:r w:rsidR="008B4B7F">
        <w:rPr>
          <w:sz w:val="22"/>
          <w:szCs w:val="22"/>
        </w:rPr>
        <w:t xml:space="preserve"> </w:t>
      </w:r>
      <w:r w:rsidR="003F571B" w:rsidRPr="003F571B">
        <w:rPr>
          <w:sz w:val="22"/>
          <w:szCs w:val="22"/>
        </w:rPr>
        <w:t>ТРАНСПОРТА.</w:t>
      </w:r>
    </w:p>
    <w:p w:rsidR="003F571B" w:rsidRPr="00FD3C9E" w:rsidRDefault="003F571B" w:rsidP="003F571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8.2. </w:t>
      </w:r>
      <w:r w:rsidRPr="003F571B">
        <w:rPr>
          <w:sz w:val="22"/>
          <w:szCs w:val="22"/>
        </w:rPr>
        <w:t>Сведения о том, что земельный участок полностью расположен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в границах зоны с особыми условиями использования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территории, территории объекта культурного наследия,</w:t>
      </w:r>
      <w:r w:rsidRPr="003F571B">
        <w:rPr>
          <w:sz w:val="22"/>
          <w:szCs w:val="22"/>
        </w:rPr>
        <w:br/>
        <w:t>публичного сервитута: земельный участок полностью расположен в границах зоны с реестровым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номером 24:00-6.18837 от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19.04.2021, ограничение использования земельного участка в пределах зоны: СанПиН 2.1.4.1110-02 Зоны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санитарной охраны источников водоснабжения и водопроводов питьевого назначения, вид/наименование: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зона санитарной охраны источника водоснабжения и водопроводов питьевого назначения филиала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«Минусинская ТЭЦ» Акционерного общества «Енисейская территориальная генерирующая компания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(ТГК-13)». 3 пояс, тип: Зона санитарной охраны источников водоснабжения и водопроводов питьевого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назначения, дата решения: 31.10.2016, номер решения: 1/617-од, наименование ОГВ/ОМСУ: Министерство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природных ресурсов и экологии Красноярского края Земельный участок полностью расположен в границах</w:t>
      </w:r>
      <w:r w:rsidRPr="003F571B">
        <w:rPr>
          <w:sz w:val="22"/>
          <w:szCs w:val="22"/>
        </w:rPr>
        <w:br/>
        <w:t>зоны с реестровым номером 24:00-6.18927 от 28.04.2022, ограничение использования земельного участка в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пределах зоны: В соответствии п. 2в Правил выделения на приаэродромной территории подзон,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 xml:space="preserve">утвержденных Постановлением Правительства РФ от 2 декабря 2017 г. № 1460 при </w:t>
      </w:r>
      <w:r w:rsidRPr="003F571B">
        <w:rPr>
          <w:sz w:val="22"/>
          <w:szCs w:val="22"/>
        </w:rPr>
        <w:lastRenderedPageBreak/>
        <w:t>установлении третьей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подзоны приаэродромной территории устанавливаются ограничения использования объектов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недвижимости и осуществления деятельности: запрещается размещать объекты, высота которых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превышает ограничения, установленные уполномоченным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Правительством Российской Федерации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федеральным органом исполнительной власти (далее - уполномоченный федеральный орган) при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установлении соответствующей приаэродромной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территории., вид/наименование: Третья подзона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приаэродромной территории аэродрома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Шушенское, тип: Охранная зона транспорта, дата решения: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12.11.2021, номер решения: 300-П, наименование ОГВ/ОМСУ: КРАСНОЯРСКОЕ МЕЖРЕГИОНАЛЬНОЕ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ТЕРРИТОРИАЛЬНОЕ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УПРАВЛЕНИЕ ВОЗДУШНОГО ТРАНСПОРТА ФЕДЕРАЛЬНОГО АГЕНТСТВА</w:t>
      </w:r>
      <w:r w:rsidR="00F53885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ВОЗДУШНОГО ТРАНСПОРТА Земельный участок полностью расположен в границах зоны с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реестровым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номером 24:00-6.18928 от 28.04.2022, ограничение использования земельного участка в пределах зоны: В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соответствии п. 2г Правил выделения на приаэродромной территории подзон, утвержденных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Постановлением Правительства РФ от 2 декабря 2017 г. № 1460 при установлении четвертой подзоны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приаэродромной территории устанавливаются ограничения использования объектов недвижимости и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осуществления деятельности: запрещается размещать объекты,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создающие помехи в работе наземных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объектов средств и систем обслуживания воздушного движения, навигации, посадки и связи,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предназначенных для организации воздушного движения и расположенных вне первой подзоны.,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вид/наименование: Четвертая подзона приаэродромной территории аэродрома Шушенское, тип: Охранная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зона транспорта, дата решения: 12.11.2021, номер решения: 300-П, наименование ОГВ/ОМСУ: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КРАСНОЯРСКОЕ МЕЖРЕГИОНАЛЬНОЕ ТЕРРИТОРИАЛЬНОЕ УПРАВЛЕНИЕ ВОЗДУШНОГО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ТРАНСПОРТА ФЕДЕРАЛЬНОГО АГЕНТСТВА ВОЗДУШНОГО ТРАНСПОРТА Земельный участокполностью расположен в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границах зоны с реестровым номером 24:00-6.18929 от 28.04.2022, ограничение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использования земельного участка в пределах зоны: В соответствии п. 2д Правил выделения на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приаэродромной территории подзон, утвержденных Постановлением Правительства РФ от 2 декабря 2017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г. № 1460 при установлении пятой подзоны приаэродромной территории устанавливаются ограничения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использования объектов недвижимости и осуществления деятельности: запрещается размещать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опасные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производственные объекты, определенные Федеральным законом "О промышленной безопасности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опасных производственных объектов", функционирование которых может повлиять на безопасность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полетов воздушных судов., вид/наименование: Пятая подзона приаэродромной территории аэродрома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Шушенское, тип: Охранная зона транспорта, дата решения: 12.11.2021, номер решения: 300-П,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наименование ОГВ/ОМСУ: КРАСНОЯРСКОЕ МЕЖРЕГИОНАЛЬНОЕ ТЕРРИТОРИАЛЬНОЕ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УПРАВЛЕНИЕ ВОЗДУШНОГО ТРАНСПОРТА ФЕДЕРАЛЬНОГО АГЕНТСТВА ВОЗДУШНОГО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ТРАНСПОРТА Земельный участок полностью расположен в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границах зоны с реестровым номером 24:00-6.18931 от 28.04.2022, ограничение использования земельного участка в пределах зоны: Приаэродромная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территория аэродрома Шушенское, вид/наименование: Приаэродромная территория аэродрома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Шушенское, тип: Охранная зона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транспорта, дата решения: 12.11.2021, номер решения: 300-П,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наименование ОГВ/ОМСУ: КРАСНОЯРСКОЕ МЕЖРЕГИОНАЛЬНОЕ ТЕРРИТОРИАЛЬНОЕ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УПРАВЛЕНИЕ ВОЗДУШНОГО ТРАНСПОРТА ФЕДЕРАЛЬНОГО АГЕНТСТВА ВОЗДУШНОГО</w:t>
      </w:r>
      <w:r w:rsidR="008B4B7F"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ТРАНСПОРТА.</w:t>
      </w:r>
    </w:p>
    <w:p w:rsidR="00B46946" w:rsidRPr="00AD54D5" w:rsidRDefault="003F571B" w:rsidP="00B4694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8.3</w:t>
      </w:r>
      <w:r w:rsidR="00B46946" w:rsidRPr="00AD54D5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="00B46946" w:rsidRPr="00AD54D5">
        <w:rPr>
          <w:sz w:val="22"/>
          <w:szCs w:val="22"/>
        </w:rPr>
        <w:t>а</w:t>
      </w:r>
      <w:r w:rsidR="00B46946" w:rsidRPr="00AD54D5">
        <w:rPr>
          <w:sz w:val="22"/>
          <w:szCs w:val="22"/>
        </w:rPr>
        <w:t>правляются Арендодателю в 10-дневный срок после его подписания для последующего учета.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3F571B">
        <w:rPr>
          <w:sz w:val="22"/>
          <w:szCs w:val="22"/>
        </w:rPr>
        <w:t>4</w:t>
      </w:r>
      <w:r w:rsidRPr="00AD54D5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3F571B">
        <w:rPr>
          <w:sz w:val="22"/>
          <w:szCs w:val="22"/>
        </w:rPr>
        <w:t>5</w:t>
      </w:r>
      <w:r w:rsidRPr="00AD54D5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редачи прав и обязанностей по Договору прекращают своё действие.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3F571B">
        <w:rPr>
          <w:sz w:val="22"/>
          <w:szCs w:val="22"/>
        </w:rPr>
        <w:t>6</w:t>
      </w:r>
      <w:r w:rsidRPr="00AD54D5">
        <w:rPr>
          <w:sz w:val="22"/>
          <w:szCs w:val="22"/>
        </w:rPr>
        <w:t>. Расходы по государственной регистрации Договора, а также изменений и дополнений к нему возлагаются на Арендатора.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3F571B">
        <w:rPr>
          <w:sz w:val="22"/>
          <w:szCs w:val="22"/>
        </w:rPr>
        <w:t>7</w:t>
      </w:r>
      <w:r w:rsidRPr="00AD54D5">
        <w:rPr>
          <w:sz w:val="22"/>
          <w:szCs w:val="22"/>
        </w:rPr>
        <w:t>. В случае заключения договора аренды на срок более 1 года Договор составлен в 3 (трех) экземплярах, имеющих одинаковую юридическую силу, из которых по одному экземпляру хранится у Сторон, один экземпляр передается в орган государственной регистрации.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В случае заключения договора аренды на срок менее года Договор составлен в 2 (двух) экзе</w:t>
      </w:r>
      <w:r w:rsidRPr="00AD54D5">
        <w:rPr>
          <w:sz w:val="22"/>
          <w:szCs w:val="22"/>
        </w:rPr>
        <w:t>м</w:t>
      </w:r>
      <w:r w:rsidRPr="00AD54D5">
        <w:rPr>
          <w:sz w:val="22"/>
          <w:szCs w:val="22"/>
        </w:rPr>
        <w:t>плярах, имеющих одинаковую юридическую силу, из которых по одному экземпляру хранится у Сторон.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РЕКВИЗИТЫ СТОРОН</w:t>
      </w: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lastRenderedPageBreak/>
              <w:t>АРЕНДОДАТЕЛЬ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rPr>
          <w:cantSplit/>
        </w:trPr>
        <w:tc>
          <w:tcPr>
            <w:tcW w:w="10031" w:type="dxa"/>
            <w:gridSpan w:val="3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ПОДПИСИ СТОРОН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</w:tr>
    </w:tbl>
    <w:p w:rsidR="00B46946" w:rsidRPr="00AD54D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Приложение №1</w:t>
      </w:r>
    </w:p>
    <w:p w:rsidR="00B46946" w:rsidRPr="00AD54D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к договору аренды </w:t>
      </w:r>
    </w:p>
    <w:p w:rsidR="00B46946" w:rsidRPr="00AD54D5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№ _____ от </w:t>
      </w:r>
      <w:r w:rsidRPr="00AD54D5">
        <w:rPr>
          <w:sz w:val="22"/>
          <w:szCs w:val="22"/>
          <w:u w:val="single"/>
        </w:rPr>
        <w:t xml:space="preserve">«            »                  </w:t>
      </w:r>
      <w:r w:rsidRPr="00AD54D5">
        <w:rPr>
          <w:sz w:val="22"/>
          <w:szCs w:val="22"/>
        </w:rPr>
        <w:t xml:space="preserve"> 20___ г.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АКТ</w:t>
      </w: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B46946" w:rsidRPr="00AD54D5" w:rsidRDefault="00F26E77" w:rsidP="00B46946">
      <w:pPr>
        <w:pStyle w:val="23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  <w:u w:val="single"/>
        </w:rPr>
        <w:t xml:space="preserve">пгт Шушенское </w:t>
      </w:r>
      <w:r w:rsidRPr="00AD54D5">
        <w:rPr>
          <w:sz w:val="22"/>
          <w:szCs w:val="22"/>
        </w:rPr>
        <w:t xml:space="preserve">  </w:t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="00F26E77">
        <w:rPr>
          <w:sz w:val="22"/>
          <w:szCs w:val="22"/>
        </w:rPr>
        <w:t xml:space="preserve">    </w:t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  <w:u w:val="single"/>
        </w:rPr>
        <w:t xml:space="preserve">«            »                      </w:t>
      </w:r>
      <w:r w:rsidRPr="00AD54D5">
        <w:rPr>
          <w:sz w:val="22"/>
          <w:szCs w:val="22"/>
        </w:rPr>
        <w:t>20____ г.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b/>
          <w:sz w:val="22"/>
          <w:szCs w:val="22"/>
        </w:rPr>
        <w:t xml:space="preserve">          Арендодатель: Муниципальное образование «Шушенский район»,</w:t>
      </w:r>
      <w:r w:rsidRPr="00AD54D5">
        <w:rPr>
          <w:sz w:val="22"/>
          <w:szCs w:val="22"/>
        </w:rPr>
        <w:t xml:space="preserve"> именуемый в дальне</w:t>
      </w:r>
      <w:r w:rsidRPr="00AD54D5">
        <w:rPr>
          <w:sz w:val="22"/>
          <w:szCs w:val="22"/>
        </w:rPr>
        <w:t>й</w:t>
      </w:r>
      <w:r w:rsidRPr="00AD54D5">
        <w:rPr>
          <w:sz w:val="22"/>
          <w:szCs w:val="22"/>
        </w:rPr>
        <w:t>шем «Передающая сторона», в лице Комитета по управлению муниципальным имуществом админ</w:t>
      </w:r>
      <w:r w:rsidRPr="00AD54D5">
        <w:rPr>
          <w:sz w:val="22"/>
          <w:szCs w:val="22"/>
        </w:rPr>
        <w:t>и</w:t>
      </w:r>
      <w:r w:rsidRPr="00AD54D5">
        <w:rPr>
          <w:sz w:val="22"/>
          <w:szCs w:val="22"/>
        </w:rPr>
        <w:t>страции Шушенского района, через председателя  ____________________, действующего на основ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 xml:space="preserve">нии __________________________________________________, передало, а </w:t>
      </w:r>
      <w:r w:rsidRPr="00AD54D5">
        <w:rPr>
          <w:b/>
          <w:sz w:val="22"/>
          <w:szCs w:val="22"/>
        </w:rPr>
        <w:t>аренд</w:t>
      </w:r>
      <w:r w:rsidRPr="00AD54D5">
        <w:rPr>
          <w:b/>
          <w:sz w:val="22"/>
          <w:szCs w:val="22"/>
        </w:rPr>
        <w:t>а</w:t>
      </w:r>
      <w:r w:rsidRPr="00AD54D5">
        <w:rPr>
          <w:b/>
          <w:sz w:val="22"/>
          <w:szCs w:val="22"/>
        </w:rPr>
        <w:t xml:space="preserve">тор________________________________________________, </w:t>
      </w:r>
      <w:r w:rsidRPr="00AD54D5">
        <w:rPr>
          <w:sz w:val="22"/>
          <w:szCs w:val="22"/>
        </w:rPr>
        <w:t>именуемый в дальнейшем «Принима</w:t>
      </w:r>
      <w:r w:rsidRPr="00AD54D5">
        <w:rPr>
          <w:sz w:val="22"/>
          <w:szCs w:val="22"/>
        </w:rPr>
        <w:t>ю</w:t>
      </w:r>
      <w:r w:rsidRPr="00AD54D5">
        <w:rPr>
          <w:sz w:val="22"/>
          <w:szCs w:val="22"/>
        </w:rPr>
        <w:t xml:space="preserve">щая сторона»,  действующая на основании </w:t>
      </w:r>
      <w:r w:rsidRPr="00AD54D5">
        <w:rPr>
          <w:sz w:val="22"/>
          <w:szCs w:val="22"/>
          <w:u w:val="single"/>
        </w:rPr>
        <w:t>_______________________________</w:t>
      </w:r>
      <w:r w:rsidRPr="00AD54D5">
        <w:rPr>
          <w:sz w:val="22"/>
          <w:szCs w:val="22"/>
        </w:rPr>
        <w:t>принял земельный участок площадью</w:t>
      </w:r>
      <w:r w:rsidRPr="00AD54D5">
        <w:rPr>
          <w:b/>
          <w:sz w:val="22"/>
          <w:szCs w:val="22"/>
        </w:rPr>
        <w:t xml:space="preserve"> </w:t>
      </w:r>
      <w:r w:rsidR="003C155B" w:rsidRPr="003F571B">
        <w:rPr>
          <w:b/>
          <w:sz w:val="22"/>
          <w:szCs w:val="22"/>
        </w:rPr>
        <w:t>209534</w:t>
      </w:r>
      <w:r w:rsidR="003C155B" w:rsidRPr="004C4226">
        <w:rPr>
          <w:b/>
          <w:sz w:val="22"/>
          <w:szCs w:val="22"/>
        </w:rPr>
        <w:t>,0</w:t>
      </w:r>
      <w:r w:rsidR="003C155B">
        <w:rPr>
          <w:b/>
          <w:sz w:val="22"/>
          <w:szCs w:val="22"/>
        </w:rPr>
        <w:t xml:space="preserve"> </w:t>
      </w:r>
      <w:r w:rsidR="003C155B" w:rsidRPr="004C4226">
        <w:rPr>
          <w:b/>
          <w:sz w:val="22"/>
          <w:szCs w:val="22"/>
        </w:rPr>
        <w:t>кв.м (</w:t>
      </w:r>
      <w:r w:rsidR="003C155B">
        <w:rPr>
          <w:b/>
          <w:sz w:val="22"/>
          <w:szCs w:val="22"/>
        </w:rPr>
        <w:t>двести девять тысяч пятьсот тридцать четыре кв.м)</w:t>
      </w:r>
      <w:r w:rsidRPr="00AD54D5">
        <w:rPr>
          <w:b/>
          <w:sz w:val="22"/>
          <w:szCs w:val="22"/>
        </w:rPr>
        <w:t xml:space="preserve">, </w:t>
      </w:r>
      <w:r w:rsidRPr="00AD54D5">
        <w:rPr>
          <w:sz w:val="22"/>
          <w:szCs w:val="22"/>
        </w:rPr>
        <w:t xml:space="preserve">из земель </w:t>
      </w:r>
      <w:r w:rsidRPr="004C4226">
        <w:rPr>
          <w:b/>
          <w:sz w:val="22"/>
          <w:szCs w:val="22"/>
        </w:rPr>
        <w:t>сельскохозяйственного назначения</w:t>
      </w:r>
      <w:r w:rsidRPr="00DA32EA">
        <w:rPr>
          <w:sz w:val="22"/>
          <w:szCs w:val="22"/>
        </w:rPr>
        <w:t>,</w:t>
      </w:r>
      <w:r w:rsidRPr="00AD54D5">
        <w:rPr>
          <w:sz w:val="22"/>
          <w:szCs w:val="22"/>
        </w:rPr>
        <w:t xml:space="preserve"> с кадастровым </w:t>
      </w:r>
      <w:r w:rsidR="004C4226" w:rsidRPr="004C4226">
        <w:rPr>
          <w:b/>
          <w:sz w:val="22"/>
          <w:szCs w:val="22"/>
        </w:rPr>
        <w:t>№</w:t>
      </w:r>
      <w:r w:rsidR="003C155B" w:rsidRPr="003F571B">
        <w:rPr>
          <w:rFonts w:ascii="TimesNewRomanPSMT" w:hAnsi="TimesNewRomanPSMT"/>
          <w:b/>
          <w:color w:val="000000"/>
          <w:sz w:val="22"/>
          <w:szCs w:val="22"/>
        </w:rPr>
        <w:t>24:42:0301003:465</w:t>
      </w:r>
      <w:r w:rsidRPr="00AD54D5">
        <w:rPr>
          <w:sz w:val="22"/>
          <w:szCs w:val="22"/>
        </w:rPr>
        <w:t>, находящегося по адресу (имеющего адресные ор</w:t>
      </w:r>
      <w:r w:rsidRPr="00AD54D5">
        <w:rPr>
          <w:sz w:val="22"/>
          <w:szCs w:val="22"/>
        </w:rPr>
        <w:t>и</w:t>
      </w:r>
      <w:r w:rsidRPr="00AD54D5">
        <w:rPr>
          <w:sz w:val="22"/>
          <w:szCs w:val="22"/>
        </w:rPr>
        <w:t xml:space="preserve">ентиры): </w:t>
      </w:r>
      <w:r w:rsidR="003C155B" w:rsidRPr="003F571B">
        <w:rPr>
          <w:b/>
          <w:sz w:val="22"/>
          <w:szCs w:val="22"/>
        </w:rPr>
        <w:t>Местоположение установлено относительно ориентира, расположенного за пределами участка.Ориентир д.</w:t>
      </w:r>
      <w:r w:rsidR="003C155B">
        <w:rPr>
          <w:b/>
          <w:sz w:val="22"/>
          <w:szCs w:val="22"/>
        </w:rPr>
        <w:t xml:space="preserve"> </w:t>
      </w:r>
      <w:r w:rsidR="003C155B" w:rsidRPr="003F571B">
        <w:rPr>
          <w:b/>
          <w:sz w:val="22"/>
          <w:szCs w:val="22"/>
        </w:rPr>
        <w:t>Козлово.Участок находится примерно в 2.7 км метрах, по направлению на север от ориентира. Почтовый адрес ориентира: Красноярский край, Шушенский район</w:t>
      </w:r>
      <w:r w:rsidRPr="004C4226">
        <w:rPr>
          <w:b/>
          <w:sz w:val="22"/>
          <w:szCs w:val="22"/>
        </w:rPr>
        <w:t>.</w:t>
      </w:r>
      <w:r w:rsidRPr="004C4226">
        <w:rPr>
          <w:sz w:val="22"/>
          <w:szCs w:val="22"/>
        </w:rPr>
        <w:t xml:space="preserve"> </w:t>
      </w:r>
      <w:r w:rsidRPr="00AD54D5">
        <w:rPr>
          <w:sz w:val="22"/>
          <w:szCs w:val="22"/>
        </w:rPr>
        <w:t xml:space="preserve">  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Участок предоставлен «Принимающей стороне» на основании </w:t>
      </w:r>
      <w:r w:rsidRPr="00AD54D5">
        <w:rPr>
          <w:sz w:val="22"/>
          <w:szCs w:val="22"/>
          <w:u w:val="single"/>
        </w:rPr>
        <w:t>_______________________________________________________________________________ 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Земельный участок соответствует его количественным и качественным характеристикам с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гласно условиям вышеназванного договора.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AD54D5" w:rsidRDefault="00B46946" w:rsidP="00B46946">
      <w:pPr>
        <w:pStyle w:val="23"/>
        <w:rPr>
          <w:sz w:val="22"/>
          <w:szCs w:val="22"/>
        </w:rPr>
      </w:pPr>
      <w:r w:rsidRPr="00AD54D5">
        <w:rPr>
          <w:sz w:val="22"/>
          <w:szCs w:val="22"/>
        </w:rPr>
        <w:t>Взаимных претензий у сторон не имеется.</w:t>
      </w:r>
    </w:p>
    <w:p w:rsidR="005577F7" w:rsidRPr="00AD54D5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5577F7"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Pr="00AD54D5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5577F7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AD54D5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                     (Ф.И.О.)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(подпись)</w:t>
            </w:r>
          </w:p>
        </w:tc>
      </w:tr>
    </w:tbl>
    <w:p w:rsidR="005577F7" w:rsidRPr="00AD54D5" w:rsidRDefault="005577F7" w:rsidP="005577F7">
      <w:pPr>
        <w:pStyle w:val="23"/>
        <w:ind w:firstLine="0"/>
        <w:rPr>
          <w:sz w:val="22"/>
          <w:szCs w:val="22"/>
          <w:u w:val="single"/>
        </w:rPr>
      </w:pP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5577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пр</w:t>
            </w:r>
            <w:r w:rsidRPr="00AD54D5">
              <w:rPr>
                <w:sz w:val="22"/>
                <w:szCs w:val="22"/>
              </w:rPr>
              <w:t>и</w:t>
            </w:r>
            <w:r w:rsidRPr="00AD54D5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Pr="00AD54D5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AD54D5">
              <w:rPr>
                <w:sz w:val="22"/>
                <w:szCs w:val="22"/>
              </w:rPr>
              <w:t>Арендатор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5577F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</w:t>
            </w:r>
            <w:r w:rsidRPr="00AD54D5">
              <w:rPr>
                <w:sz w:val="22"/>
                <w:szCs w:val="22"/>
              </w:rPr>
              <w:t>д</w:t>
            </w:r>
            <w:r w:rsidRPr="00AD54D5">
              <w:rPr>
                <w:sz w:val="22"/>
                <w:szCs w:val="22"/>
              </w:rPr>
              <w:t>пись)</w:t>
            </w:r>
          </w:p>
        </w:tc>
      </w:tr>
    </w:tbl>
    <w:p w:rsidR="00DA258E" w:rsidRPr="00AD54D5" w:rsidRDefault="00DA258E" w:rsidP="005577F7">
      <w:pPr>
        <w:jc w:val="both"/>
        <w:rPr>
          <w:sz w:val="22"/>
          <w:szCs w:val="22"/>
        </w:rPr>
      </w:pPr>
    </w:p>
    <w:p w:rsidR="00DA258E" w:rsidRPr="00AD54D5" w:rsidRDefault="00DA258E" w:rsidP="005577F7">
      <w:pPr>
        <w:jc w:val="both"/>
        <w:rPr>
          <w:sz w:val="22"/>
          <w:szCs w:val="22"/>
        </w:rPr>
      </w:pPr>
    </w:p>
    <w:p w:rsidR="005714D9" w:rsidRPr="00DA499F" w:rsidRDefault="005577F7" w:rsidP="00AD54D5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>Директор МКУ «Земля и имущество»                                                            В.Н. Минжитский</w:t>
      </w:r>
    </w:p>
    <w:sectPr w:rsidR="005714D9" w:rsidRPr="00DA499F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E2E" w:rsidRDefault="00791E2E" w:rsidP="002D1E6E">
      <w:r>
        <w:separator/>
      </w:r>
    </w:p>
  </w:endnote>
  <w:endnote w:type="continuationSeparator" w:id="0">
    <w:p w:rsidR="00791E2E" w:rsidRDefault="00791E2E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E2E" w:rsidRDefault="00791E2E" w:rsidP="002D1E6E">
      <w:r>
        <w:separator/>
      </w:r>
    </w:p>
  </w:footnote>
  <w:footnote w:type="continuationSeparator" w:id="0">
    <w:p w:rsidR="00791E2E" w:rsidRDefault="00791E2E" w:rsidP="002D1E6E">
      <w:r>
        <w:continuationSeparator/>
      </w:r>
    </w:p>
  </w:footnote>
  <w:footnote w:id="1">
    <w:p w:rsidR="00F53885" w:rsidRDefault="00F53885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0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5"/>
  </w:num>
  <w:num w:numId="5">
    <w:abstractNumId w:val="0"/>
  </w:num>
  <w:num w:numId="6">
    <w:abstractNumId w:val="15"/>
  </w:num>
  <w:num w:numId="7">
    <w:abstractNumId w:val="13"/>
  </w:num>
  <w:num w:numId="8">
    <w:abstractNumId w:val="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"/>
  </w:num>
  <w:num w:numId="12">
    <w:abstractNumId w:val="11"/>
  </w:num>
  <w:num w:numId="13">
    <w:abstractNumId w:val="6"/>
  </w:num>
  <w:num w:numId="14">
    <w:abstractNumId w:val="3"/>
  </w:num>
  <w:num w:numId="15">
    <w:abstractNumId w:val="4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7D05"/>
    <w:rsid w:val="000104D4"/>
    <w:rsid w:val="000166DD"/>
    <w:rsid w:val="00021A08"/>
    <w:rsid w:val="00024B1F"/>
    <w:rsid w:val="0003513B"/>
    <w:rsid w:val="00036686"/>
    <w:rsid w:val="000373E1"/>
    <w:rsid w:val="0004354A"/>
    <w:rsid w:val="00055A46"/>
    <w:rsid w:val="00056654"/>
    <w:rsid w:val="00060BBD"/>
    <w:rsid w:val="000664DD"/>
    <w:rsid w:val="00066DAD"/>
    <w:rsid w:val="00070CA4"/>
    <w:rsid w:val="000741FC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C130E"/>
    <w:rsid w:val="000D5545"/>
    <w:rsid w:val="000D7669"/>
    <w:rsid w:val="000E4D7A"/>
    <w:rsid w:val="001019C8"/>
    <w:rsid w:val="00101E4A"/>
    <w:rsid w:val="00105EE3"/>
    <w:rsid w:val="00105F8A"/>
    <w:rsid w:val="001127B9"/>
    <w:rsid w:val="0011405A"/>
    <w:rsid w:val="001171B5"/>
    <w:rsid w:val="00122811"/>
    <w:rsid w:val="00123395"/>
    <w:rsid w:val="00123518"/>
    <w:rsid w:val="00124460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E5C"/>
    <w:rsid w:val="00156FAE"/>
    <w:rsid w:val="00160407"/>
    <w:rsid w:val="00160D95"/>
    <w:rsid w:val="00161AB6"/>
    <w:rsid w:val="00161D7A"/>
    <w:rsid w:val="00167381"/>
    <w:rsid w:val="001766BA"/>
    <w:rsid w:val="00181A1C"/>
    <w:rsid w:val="001820B4"/>
    <w:rsid w:val="001833BF"/>
    <w:rsid w:val="00186E8E"/>
    <w:rsid w:val="00191D45"/>
    <w:rsid w:val="00193AAE"/>
    <w:rsid w:val="0019450E"/>
    <w:rsid w:val="001A264A"/>
    <w:rsid w:val="001A4C71"/>
    <w:rsid w:val="001B06AE"/>
    <w:rsid w:val="001B3667"/>
    <w:rsid w:val="001C1789"/>
    <w:rsid w:val="001C1AD9"/>
    <w:rsid w:val="001C2B5B"/>
    <w:rsid w:val="001C3EE6"/>
    <w:rsid w:val="001C7431"/>
    <w:rsid w:val="001D4F57"/>
    <w:rsid w:val="001D77BF"/>
    <w:rsid w:val="001E0263"/>
    <w:rsid w:val="001E2ED0"/>
    <w:rsid w:val="001E5DC5"/>
    <w:rsid w:val="001F052A"/>
    <w:rsid w:val="001F3F05"/>
    <w:rsid w:val="001F604D"/>
    <w:rsid w:val="00200899"/>
    <w:rsid w:val="00204495"/>
    <w:rsid w:val="002047B6"/>
    <w:rsid w:val="00205BA0"/>
    <w:rsid w:val="002063F8"/>
    <w:rsid w:val="00210476"/>
    <w:rsid w:val="00216E88"/>
    <w:rsid w:val="00217032"/>
    <w:rsid w:val="002202CA"/>
    <w:rsid w:val="0022197A"/>
    <w:rsid w:val="00222600"/>
    <w:rsid w:val="00222741"/>
    <w:rsid w:val="00222C91"/>
    <w:rsid w:val="00223DA1"/>
    <w:rsid w:val="002244D2"/>
    <w:rsid w:val="00225BCB"/>
    <w:rsid w:val="002262E8"/>
    <w:rsid w:val="0023107C"/>
    <w:rsid w:val="002327B9"/>
    <w:rsid w:val="00232817"/>
    <w:rsid w:val="00235143"/>
    <w:rsid w:val="002355B2"/>
    <w:rsid w:val="00235E9D"/>
    <w:rsid w:val="00237F6D"/>
    <w:rsid w:val="0024668F"/>
    <w:rsid w:val="0024691B"/>
    <w:rsid w:val="00246D08"/>
    <w:rsid w:val="00251EBE"/>
    <w:rsid w:val="002616D5"/>
    <w:rsid w:val="00263012"/>
    <w:rsid w:val="0026761B"/>
    <w:rsid w:val="0027052C"/>
    <w:rsid w:val="00271F35"/>
    <w:rsid w:val="00274482"/>
    <w:rsid w:val="002801DD"/>
    <w:rsid w:val="00284EB1"/>
    <w:rsid w:val="002859E7"/>
    <w:rsid w:val="00287EE4"/>
    <w:rsid w:val="00292933"/>
    <w:rsid w:val="00292E61"/>
    <w:rsid w:val="00294696"/>
    <w:rsid w:val="002A4662"/>
    <w:rsid w:val="002A62FC"/>
    <w:rsid w:val="002A6E17"/>
    <w:rsid w:val="002A72F3"/>
    <w:rsid w:val="002B0464"/>
    <w:rsid w:val="002B362B"/>
    <w:rsid w:val="002B38BE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3012CC"/>
    <w:rsid w:val="00301B23"/>
    <w:rsid w:val="003024BE"/>
    <w:rsid w:val="00303251"/>
    <w:rsid w:val="00304C5F"/>
    <w:rsid w:val="00305A07"/>
    <w:rsid w:val="0030663C"/>
    <w:rsid w:val="0031353C"/>
    <w:rsid w:val="00316187"/>
    <w:rsid w:val="00316EB7"/>
    <w:rsid w:val="003170B1"/>
    <w:rsid w:val="00317B1D"/>
    <w:rsid w:val="003222B6"/>
    <w:rsid w:val="003258B0"/>
    <w:rsid w:val="003262A6"/>
    <w:rsid w:val="00326CC3"/>
    <w:rsid w:val="003338A7"/>
    <w:rsid w:val="003361A6"/>
    <w:rsid w:val="003369F8"/>
    <w:rsid w:val="00336FFD"/>
    <w:rsid w:val="00343006"/>
    <w:rsid w:val="00343D21"/>
    <w:rsid w:val="003505EF"/>
    <w:rsid w:val="00350629"/>
    <w:rsid w:val="00352482"/>
    <w:rsid w:val="00355546"/>
    <w:rsid w:val="00360375"/>
    <w:rsid w:val="00360504"/>
    <w:rsid w:val="00361AD9"/>
    <w:rsid w:val="003717C4"/>
    <w:rsid w:val="00375295"/>
    <w:rsid w:val="00376B4D"/>
    <w:rsid w:val="00387EAE"/>
    <w:rsid w:val="00387FB7"/>
    <w:rsid w:val="003909EA"/>
    <w:rsid w:val="00391056"/>
    <w:rsid w:val="00392D21"/>
    <w:rsid w:val="00393B1F"/>
    <w:rsid w:val="003953E0"/>
    <w:rsid w:val="00396522"/>
    <w:rsid w:val="0039753D"/>
    <w:rsid w:val="003A2082"/>
    <w:rsid w:val="003A223B"/>
    <w:rsid w:val="003A2497"/>
    <w:rsid w:val="003A2E3A"/>
    <w:rsid w:val="003A69BD"/>
    <w:rsid w:val="003B0571"/>
    <w:rsid w:val="003B239C"/>
    <w:rsid w:val="003B725D"/>
    <w:rsid w:val="003B7E6A"/>
    <w:rsid w:val="003C155B"/>
    <w:rsid w:val="003C1BE6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571B"/>
    <w:rsid w:val="003F7AAE"/>
    <w:rsid w:val="0040021C"/>
    <w:rsid w:val="00404C0E"/>
    <w:rsid w:val="0040502B"/>
    <w:rsid w:val="0040569E"/>
    <w:rsid w:val="00407049"/>
    <w:rsid w:val="00407A20"/>
    <w:rsid w:val="00410064"/>
    <w:rsid w:val="00412789"/>
    <w:rsid w:val="00412928"/>
    <w:rsid w:val="00415B16"/>
    <w:rsid w:val="00420106"/>
    <w:rsid w:val="00424D32"/>
    <w:rsid w:val="00424E24"/>
    <w:rsid w:val="00425757"/>
    <w:rsid w:val="0043069C"/>
    <w:rsid w:val="0043511E"/>
    <w:rsid w:val="00435E2D"/>
    <w:rsid w:val="004361B3"/>
    <w:rsid w:val="00443CA6"/>
    <w:rsid w:val="004443FB"/>
    <w:rsid w:val="004455B7"/>
    <w:rsid w:val="004467E9"/>
    <w:rsid w:val="004478D4"/>
    <w:rsid w:val="00450063"/>
    <w:rsid w:val="00450BC1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32A0"/>
    <w:rsid w:val="0047343C"/>
    <w:rsid w:val="0047515E"/>
    <w:rsid w:val="004769AE"/>
    <w:rsid w:val="004819F7"/>
    <w:rsid w:val="00485624"/>
    <w:rsid w:val="00491A4B"/>
    <w:rsid w:val="00495B45"/>
    <w:rsid w:val="004963CC"/>
    <w:rsid w:val="004A2BD6"/>
    <w:rsid w:val="004A3627"/>
    <w:rsid w:val="004B019F"/>
    <w:rsid w:val="004B3414"/>
    <w:rsid w:val="004C04BD"/>
    <w:rsid w:val="004C27F7"/>
    <w:rsid w:val="004C4226"/>
    <w:rsid w:val="004C5CF4"/>
    <w:rsid w:val="004D7E43"/>
    <w:rsid w:val="004F79AF"/>
    <w:rsid w:val="00501181"/>
    <w:rsid w:val="00503ECB"/>
    <w:rsid w:val="005042E3"/>
    <w:rsid w:val="005065BB"/>
    <w:rsid w:val="0051196E"/>
    <w:rsid w:val="00511A7D"/>
    <w:rsid w:val="00511E9B"/>
    <w:rsid w:val="0051513A"/>
    <w:rsid w:val="00515B18"/>
    <w:rsid w:val="005323B8"/>
    <w:rsid w:val="005335CB"/>
    <w:rsid w:val="0053436D"/>
    <w:rsid w:val="005363A4"/>
    <w:rsid w:val="00545837"/>
    <w:rsid w:val="005556E0"/>
    <w:rsid w:val="005561AE"/>
    <w:rsid w:val="00556305"/>
    <w:rsid w:val="005577F7"/>
    <w:rsid w:val="0056294E"/>
    <w:rsid w:val="005638A0"/>
    <w:rsid w:val="00564B01"/>
    <w:rsid w:val="00565041"/>
    <w:rsid w:val="00565053"/>
    <w:rsid w:val="005714D9"/>
    <w:rsid w:val="00576439"/>
    <w:rsid w:val="00580783"/>
    <w:rsid w:val="00581CC0"/>
    <w:rsid w:val="00584841"/>
    <w:rsid w:val="00584B91"/>
    <w:rsid w:val="0058603D"/>
    <w:rsid w:val="00586ACA"/>
    <w:rsid w:val="00587CA7"/>
    <w:rsid w:val="00591330"/>
    <w:rsid w:val="00593535"/>
    <w:rsid w:val="00593B84"/>
    <w:rsid w:val="00594ED4"/>
    <w:rsid w:val="00595D46"/>
    <w:rsid w:val="005A019C"/>
    <w:rsid w:val="005A07AC"/>
    <w:rsid w:val="005A3BFE"/>
    <w:rsid w:val="005B12EC"/>
    <w:rsid w:val="005B3563"/>
    <w:rsid w:val="005B5ADE"/>
    <w:rsid w:val="005B6C87"/>
    <w:rsid w:val="005C642C"/>
    <w:rsid w:val="005D2C50"/>
    <w:rsid w:val="005D4893"/>
    <w:rsid w:val="005D4FE5"/>
    <w:rsid w:val="005D75CA"/>
    <w:rsid w:val="005E24EF"/>
    <w:rsid w:val="005E4EF7"/>
    <w:rsid w:val="005F1408"/>
    <w:rsid w:val="005F51C2"/>
    <w:rsid w:val="00600351"/>
    <w:rsid w:val="006059F5"/>
    <w:rsid w:val="00606EDA"/>
    <w:rsid w:val="006145B9"/>
    <w:rsid w:val="006173FE"/>
    <w:rsid w:val="00632D15"/>
    <w:rsid w:val="0063423E"/>
    <w:rsid w:val="0063624F"/>
    <w:rsid w:val="00640A7A"/>
    <w:rsid w:val="00642A5C"/>
    <w:rsid w:val="00645884"/>
    <w:rsid w:val="00646741"/>
    <w:rsid w:val="006537CA"/>
    <w:rsid w:val="00654977"/>
    <w:rsid w:val="00663076"/>
    <w:rsid w:val="00665544"/>
    <w:rsid w:val="00675571"/>
    <w:rsid w:val="00676872"/>
    <w:rsid w:val="00683068"/>
    <w:rsid w:val="0068328B"/>
    <w:rsid w:val="00684B13"/>
    <w:rsid w:val="00685BCD"/>
    <w:rsid w:val="00686475"/>
    <w:rsid w:val="00687E0F"/>
    <w:rsid w:val="0069303A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C1095"/>
    <w:rsid w:val="006C3982"/>
    <w:rsid w:val="006C5E9D"/>
    <w:rsid w:val="006D04EF"/>
    <w:rsid w:val="006D38BB"/>
    <w:rsid w:val="006D396B"/>
    <w:rsid w:val="006D4012"/>
    <w:rsid w:val="006D6513"/>
    <w:rsid w:val="006E6034"/>
    <w:rsid w:val="006E7534"/>
    <w:rsid w:val="0070020D"/>
    <w:rsid w:val="00703582"/>
    <w:rsid w:val="00703764"/>
    <w:rsid w:val="007139D8"/>
    <w:rsid w:val="00714125"/>
    <w:rsid w:val="007144D1"/>
    <w:rsid w:val="00724B23"/>
    <w:rsid w:val="0072787F"/>
    <w:rsid w:val="00736B07"/>
    <w:rsid w:val="00740977"/>
    <w:rsid w:val="00741CA7"/>
    <w:rsid w:val="00743951"/>
    <w:rsid w:val="00744285"/>
    <w:rsid w:val="00747CEF"/>
    <w:rsid w:val="00750100"/>
    <w:rsid w:val="00753811"/>
    <w:rsid w:val="0075444C"/>
    <w:rsid w:val="0076061C"/>
    <w:rsid w:val="00760C9A"/>
    <w:rsid w:val="007706E9"/>
    <w:rsid w:val="00770883"/>
    <w:rsid w:val="007807FA"/>
    <w:rsid w:val="00781187"/>
    <w:rsid w:val="007823AC"/>
    <w:rsid w:val="00783323"/>
    <w:rsid w:val="00783E4F"/>
    <w:rsid w:val="007867E3"/>
    <w:rsid w:val="00791E2E"/>
    <w:rsid w:val="00794E51"/>
    <w:rsid w:val="007A297E"/>
    <w:rsid w:val="007A52F1"/>
    <w:rsid w:val="007A7194"/>
    <w:rsid w:val="007B15F7"/>
    <w:rsid w:val="007B1D34"/>
    <w:rsid w:val="007B37EA"/>
    <w:rsid w:val="007B410D"/>
    <w:rsid w:val="007B47CC"/>
    <w:rsid w:val="007C30A8"/>
    <w:rsid w:val="007C3507"/>
    <w:rsid w:val="007C3B9C"/>
    <w:rsid w:val="007C4235"/>
    <w:rsid w:val="007D38A3"/>
    <w:rsid w:val="007D4F64"/>
    <w:rsid w:val="007D6E18"/>
    <w:rsid w:val="007D6F9C"/>
    <w:rsid w:val="007D70C3"/>
    <w:rsid w:val="007E1586"/>
    <w:rsid w:val="007E24D5"/>
    <w:rsid w:val="007E36E2"/>
    <w:rsid w:val="007F2262"/>
    <w:rsid w:val="007F3153"/>
    <w:rsid w:val="007F6AD3"/>
    <w:rsid w:val="0080154F"/>
    <w:rsid w:val="00801960"/>
    <w:rsid w:val="008024FE"/>
    <w:rsid w:val="00804455"/>
    <w:rsid w:val="0081038A"/>
    <w:rsid w:val="008111E6"/>
    <w:rsid w:val="008133C1"/>
    <w:rsid w:val="00816E97"/>
    <w:rsid w:val="00821286"/>
    <w:rsid w:val="008253A5"/>
    <w:rsid w:val="00826D24"/>
    <w:rsid w:val="008338D1"/>
    <w:rsid w:val="008351DC"/>
    <w:rsid w:val="008376D1"/>
    <w:rsid w:val="008450ED"/>
    <w:rsid w:val="00845C6C"/>
    <w:rsid w:val="00846027"/>
    <w:rsid w:val="0084665E"/>
    <w:rsid w:val="00850EE6"/>
    <w:rsid w:val="00851E24"/>
    <w:rsid w:val="00853B10"/>
    <w:rsid w:val="008577E6"/>
    <w:rsid w:val="008602B7"/>
    <w:rsid w:val="00860455"/>
    <w:rsid w:val="00860646"/>
    <w:rsid w:val="00863745"/>
    <w:rsid w:val="00863CA6"/>
    <w:rsid w:val="00863F78"/>
    <w:rsid w:val="008662E8"/>
    <w:rsid w:val="00867128"/>
    <w:rsid w:val="0087023E"/>
    <w:rsid w:val="00874381"/>
    <w:rsid w:val="008744D7"/>
    <w:rsid w:val="0087611B"/>
    <w:rsid w:val="008811DC"/>
    <w:rsid w:val="0088191F"/>
    <w:rsid w:val="00887183"/>
    <w:rsid w:val="00891910"/>
    <w:rsid w:val="008927E6"/>
    <w:rsid w:val="00895F56"/>
    <w:rsid w:val="008A0C36"/>
    <w:rsid w:val="008A1429"/>
    <w:rsid w:val="008A312E"/>
    <w:rsid w:val="008A43F4"/>
    <w:rsid w:val="008B0ED6"/>
    <w:rsid w:val="008B39E6"/>
    <w:rsid w:val="008B4B7F"/>
    <w:rsid w:val="008C33CD"/>
    <w:rsid w:val="008C48AE"/>
    <w:rsid w:val="008D3BF5"/>
    <w:rsid w:val="008D403D"/>
    <w:rsid w:val="008E11C4"/>
    <w:rsid w:val="008E14D2"/>
    <w:rsid w:val="008E4CAB"/>
    <w:rsid w:val="008E64BF"/>
    <w:rsid w:val="008F13C3"/>
    <w:rsid w:val="008F3925"/>
    <w:rsid w:val="009024AA"/>
    <w:rsid w:val="009062DE"/>
    <w:rsid w:val="009102D8"/>
    <w:rsid w:val="00910F65"/>
    <w:rsid w:val="00915032"/>
    <w:rsid w:val="00916726"/>
    <w:rsid w:val="009172EE"/>
    <w:rsid w:val="009200C4"/>
    <w:rsid w:val="00927B31"/>
    <w:rsid w:val="0093566C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742D7"/>
    <w:rsid w:val="00976AA4"/>
    <w:rsid w:val="00980D7A"/>
    <w:rsid w:val="00984D7B"/>
    <w:rsid w:val="009864F7"/>
    <w:rsid w:val="00987420"/>
    <w:rsid w:val="00990495"/>
    <w:rsid w:val="00992476"/>
    <w:rsid w:val="0099490C"/>
    <w:rsid w:val="00996905"/>
    <w:rsid w:val="009973CF"/>
    <w:rsid w:val="009A345A"/>
    <w:rsid w:val="009A4770"/>
    <w:rsid w:val="009A5124"/>
    <w:rsid w:val="009C1213"/>
    <w:rsid w:val="009C5162"/>
    <w:rsid w:val="009C7752"/>
    <w:rsid w:val="009D3F18"/>
    <w:rsid w:val="009D47CD"/>
    <w:rsid w:val="009D4A29"/>
    <w:rsid w:val="009E00C3"/>
    <w:rsid w:val="009E0924"/>
    <w:rsid w:val="009E156F"/>
    <w:rsid w:val="009E4832"/>
    <w:rsid w:val="009E6F07"/>
    <w:rsid w:val="009F16D7"/>
    <w:rsid w:val="009F2580"/>
    <w:rsid w:val="009F706A"/>
    <w:rsid w:val="00A012A4"/>
    <w:rsid w:val="00A02EFA"/>
    <w:rsid w:val="00A04755"/>
    <w:rsid w:val="00A06A75"/>
    <w:rsid w:val="00A07D90"/>
    <w:rsid w:val="00A07FB3"/>
    <w:rsid w:val="00A11DB1"/>
    <w:rsid w:val="00A224C8"/>
    <w:rsid w:val="00A23AE5"/>
    <w:rsid w:val="00A26F16"/>
    <w:rsid w:val="00A370A0"/>
    <w:rsid w:val="00A37E22"/>
    <w:rsid w:val="00A402E7"/>
    <w:rsid w:val="00A40327"/>
    <w:rsid w:val="00A43B58"/>
    <w:rsid w:val="00A4521D"/>
    <w:rsid w:val="00A4557E"/>
    <w:rsid w:val="00A47E46"/>
    <w:rsid w:val="00A5241F"/>
    <w:rsid w:val="00A631F4"/>
    <w:rsid w:val="00A70992"/>
    <w:rsid w:val="00A75823"/>
    <w:rsid w:val="00A80206"/>
    <w:rsid w:val="00A805BE"/>
    <w:rsid w:val="00A837BA"/>
    <w:rsid w:val="00A843C6"/>
    <w:rsid w:val="00A8625D"/>
    <w:rsid w:val="00A87A8F"/>
    <w:rsid w:val="00A92E75"/>
    <w:rsid w:val="00AA4429"/>
    <w:rsid w:val="00AA44A7"/>
    <w:rsid w:val="00AB2555"/>
    <w:rsid w:val="00AB26DF"/>
    <w:rsid w:val="00AB3EDA"/>
    <w:rsid w:val="00AC2B8E"/>
    <w:rsid w:val="00AC3087"/>
    <w:rsid w:val="00AC3344"/>
    <w:rsid w:val="00AC4C69"/>
    <w:rsid w:val="00AD1666"/>
    <w:rsid w:val="00AD193E"/>
    <w:rsid w:val="00AD2307"/>
    <w:rsid w:val="00AD3579"/>
    <w:rsid w:val="00AD54D5"/>
    <w:rsid w:val="00AD76C6"/>
    <w:rsid w:val="00AD7780"/>
    <w:rsid w:val="00AE0E4D"/>
    <w:rsid w:val="00AE7E9C"/>
    <w:rsid w:val="00AF17D7"/>
    <w:rsid w:val="00AF1BDF"/>
    <w:rsid w:val="00AF1E0E"/>
    <w:rsid w:val="00AF53E3"/>
    <w:rsid w:val="00B02204"/>
    <w:rsid w:val="00B03C96"/>
    <w:rsid w:val="00B059E8"/>
    <w:rsid w:val="00B07F1B"/>
    <w:rsid w:val="00B2083C"/>
    <w:rsid w:val="00B21E52"/>
    <w:rsid w:val="00B21EA8"/>
    <w:rsid w:val="00B35B14"/>
    <w:rsid w:val="00B37A89"/>
    <w:rsid w:val="00B41941"/>
    <w:rsid w:val="00B42603"/>
    <w:rsid w:val="00B43AD3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803D1"/>
    <w:rsid w:val="00B81ABD"/>
    <w:rsid w:val="00B8257E"/>
    <w:rsid w:val="00B84995"/>
    <w:rsid w:val="00B86520"/>
    <w:rsid w:val="00B86CB5"/>
    <w:rsid w:val="00B90642"/>
    <w:rsid w:val="00B92AAF"/>
    <w:rsid w:val="00B97165"/>
    <w:rsid w:val="00BA2B2F"/>
    <w:rsid w:val="00BA61D6"/>
    <w:rsid w:val="00BA6625"/>
    <w:rsid w:val="00BB1E95"/>
    <w:rsid w:val="00BB4B36"/>
    <w:rsid w:val="00BB7555"/>
    <w:rsid w:val="00BB7EC9"/>
    <w:rsid w:val="00BC394C"/>
    <w:rsid w:val="00BD0978"/>
    <w:rsid w:val="00BD24FE"/>
    <w:rsid w:val="00BD4F37"/>
    <w:rsid w:val="00BD61CE"/>
    <w:rsid w:val="00BD6704"/>
    <w:rsid w:val="00BD772B"/>
    <w:rsid w:val="00BE3DEB"/>
    <w:rsid w:val="00BF6BEB"/>
    <w:rsid w:val="00BF7856"/>
    <w:rsid w:val="00C01569"/>
    <w:rsid w:val="00C14B28"/>
    <w:rsid w:val="00C157C2"/>
    <w:rsid w:val="00C174DD"/>
    <w:rsid w:val="00C2315F"/>
    <w:rsid w:val="00C24A5D"/>
    <w:rsid w:val="00C25B2F"/>
    <w:rsid w:val="00C2698E"/>
    <w:rsid w:val="00C31F90"/>
    <w:rsid w:val="00C348DB"/>
    <w:rsid w:val="00C351A6"/>
    <w:rsid w:val="00C42D7C"/>
    <w:rsid w:val="00C511C2"/>
    <w:rsid w:val="00C51B01"/>
    <w:rsid w:val="00C527A1"/>
    <w:rsid w:val="00C551BC"/>
    <w:rsid w:val="00C6081B"/>
    <w:rsid w:val="00C703A8"/>
    <w:rsid w:val="00C72765"/>
    <w:rsid w:val="00C72D1E"/>
    <w:rsid w:val="00C73356"/>
    <w:rsid w:val="00C7389E"/>
    <w:rsid w:val="00C775FA"/>
    <w:rsid w:val="00C842E4"/>
    <w:rsid w:val="00C869D3"/>
    <w:rsid w:val="00C86EE6"/>
    <w:rsid w:val="00C93418"/>
    <w:rsid w:val="00C97889"/>
    <w:rsid w:val="00CA03AF"/>
    <w:rsid w:val="00CA16E1"/>
    <w:rsid w:val="00CA284E"/>
    <w:rsid w:val="00CA3029"/>
    <w:rsid w:val="00CA699A"/>
    <w:rsid w:val="00CB0567"/>
    <w:rsid w:val="00CB2500"/>
    <w:rsid w:val="00CB321A"/>
    <w:rsid w:val="00CB49D3"/>
    <w:rsid w:val="00CB65BD"/>
    <w:rsid w:val="00CC05A6"/>
    <w:rsid w:val="00CC2FBA"/>
    <w:rsid w:val="00CD19B2"/>
    <w:rsid w:val="00CD1C72"/>
    <w:rsid w:val="00CD2669"/>
    <w:rsid w:val="00CD4597"/>
    <w:rsid w:val="00CD4F0A"/>
    <w:rsid w:val="00CE5F48"/>
    <w:rsid w:val="00CF17F5"/>
    <w:rsid w:val="00CF1BA6"/>
    <w:rsid w:val="00CF2934"/>
    <w:rsid w:val="00CF61A8"/>
    <w:rsid w:val="00D10C29"/>
    <w:rsid w:val="00D11EDF"/>
    <w:rsid w:val="00D1289A"/>
    <w:rsid w:val="00D15E94"/>
    <w:rsid w:val="00D21F63"/>
    <w:rsid w:val="00D221AC"/>
    <w:rsid w:val="00D224ED"/>
    <w:rsid w:val="00D22D89"/>
    <w:rsid w:val="00D36C45"/>
    <w:rsid w:val="00D374C5"/>
    <w:rsid w:val="00D435FF"/>
    <w:rsid w:val="00D44C41"/>
    <w:rsid w:val="00D46E8A"/>
    <w:rsid w:val="00D5026F"/>
    <w:rsid w:val="00D5359C"/>
    <w:rsid w:val="00D60421"/>
    <w:rsid w:val="00D63E22"/>
    <w:rsid w:val="00D66F2B"/>
    <w:rsid w:val="00D6715D"/>
    <w:rsid w:val="00D7126D"/>
    <w:rsid w:val="00D74AB6"/>
    <w:rsid w:val="00D8209D"/>
    <w:rsid w:val="00D82FBF"/>
    <w:rsid w:val="00D85281"/>
    <w:rsid w:val="00D85365"/>
    <w:rsid w:val="00D874F4"/>
    <w:rsid w:val="00D93A8C"/>
    <w:rsid w:val="00D955F9"/>
    <w:rsid w:val="00D97690"/>
    <w:rsid w:val="00DA258E"/>
    <w:rsid w:val="00DA2ACC"/>
    <w:rsid w:val="00DA3191"/>
    <w:rsid w:val="00DA32EA"/>
    <w:rsid w:val="00DA3D1D"/>
    <w:rsid w:val="00DA499F"/>
    <w:rsid w:val="00DA5972"/>
    <w:rsid w:val="00DA6FC4"/>
    <w:rsid w:val="00DA7145"/>
    <w:rsid w:val="00DB03EC"/>
    <w:rsid w:val="00DC0A85"/>
    <w:rsid w:val="00DC1ED1"/>
    <w:rsid w:val="00DC282F"/>
    <w:rsid w:val="00DC436D"/>
    <w:rsid w:val="00DD09E2"/>
    <w:rsid w:val="00DD12E3"/>
    <w:rsid w:val="00DE56F8"/>
    <w:rsid w:val="00DE61D0"/>
    <w:rsid w:val="00DF2A97"/>
    <w:rsid w:val="00DF3ED1"/>
    <w:rsid w:val="00DF51FA"/>
    <w:rsid w:val="00E05989"/>
    <w:rsid w:val="00E05B04"/>
    <w:rsid w:val="00E0732E"/>
    <w:rsid w:val="00E12767"/>
    <w:rsid w:val="00E176BB"/>
    <w:rsid w:val="00E2143F"/>
    <w:rsid w:val="00E271E8"/>
    <w:rsid w:val="00E32CC7"/>
    <w:rsid w:val="00E34F78"/>
    <w:rsid w:val="00E35173"/>
    <w:rsid w:val="00E3612E"/>
    <w:rsid w:val="00E50209"/>
    <w:rsid w:val="00E56417"/>
    <w:rsid w:val="00E5684E"/>
    <w:rsid w:val="00E57E2D"/>
    <w:rsid w:val="00E621EA"/>
    <w:rsid w:val="00E63B26"/>
    <w:rsid w:val="00E63F52"/>
    <w:rsid w:val="00E6792D"/>
    <w:rsid w:val="00E72542"/>
    <w:rsid w:val="00E7530B"/>
    <w:rsid w:val="00E80BD5"/>
    <w:rsid w:val="00E8194B"/>
    <w:rsid w:val="00E867F5"/>
    <w:rsid w:val="00E92592"/>
    <w:rsid w:val="00E94C67"/>
    <w:rsid w:val="00E96C42"/>
    <w:rsid w:val="00E972EC"/>
    <w:rsid w:val="00EB3836"/>
    <w:rsid w:val="00EB4B47"/>
    <w:rsid w:val="00EC0345"/>
    <w:rsid w:val="00EC3FDB"/>
    <w:rsid w:val="00ED0160"/>
    <w:rsid w:val="00ED14DC"/>
    <w:rsid w:val="00ED317D"/>
    <w:rsid w:val="00ED3C12"/>
    <w:rsid w:val="00ED3FD6"/>
    <w:rsid w:val="00EE4BEA"/>
    <w:rsid w:val="00EF0FE2"/>
    <w:rsid w:val="00EF2BDB"/>
    <w:rsid w:val="00EF381D"/>
    <w:rsid w:val="00EF52D2"/>
    <w:rsid w:val="00EF64FB"/>
    <w:rsid w:val="00F027BE"/>
    <w:rsid w:val="00F032CB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26E77"/>
    <w:rsid w:val="00F30E05"/>
    <w:rsid w:val="00F32007"/>
    <w:rsid w:val="00F3250B"/>
    <w:rsid w:val="00F36769"/>
    <w:rsid w:val="00F37835"/>
    <w:rsid w:val="00F37E3C"/>
    <w:rsid w:val="00F40022"/>
    <w:rsid w:val="00F47416"/>
    <w:rsid w:val="00F504FA"/>
    <w:rsid w:val="00F51B54"/>
    <w:rsid w:val="00F53885"/>
    <w:rsid w:val="00F54A71"/>
    <w:rsid w:val="00F56F7C"/>
    <w:rsid w:val="00F61A38"/>
    <w:rsid w:val="00F64934"/>
    <w:rsid w:val="00F65DE2"/>
    <w:rsid w:val="00F67D70"/>
    <w:rsid w:val="00F71964"/>
    <w:rsid w:val="00F75BAD"/>
    <w:rsid w:val="00F8089F"/>
    <w:rsid w:val="00F85591"/>
    <w:rsid w:val="00F858FB"/>
    <w:rsid w:val="00F87489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D09"/>
    <w:rsid w:val="00FB5355"/>
    <w:rsid w:val="00FB5520"/>
    <w:rsid w:val="00FB705D"/>
    <w:rsid w:val="00FB7C30"/>
    <w:rsid w:val="00FC36C8"/>
    <w:rsid w:val="00FD128A"/>
    <w:rsid w:val="00FD3287"/>
    <w:rsid w:val="00FD3C9E"/>
    <w:rsid w:val="00FD3ED4"/>
    <w:rsid w:val="00FE0AB0"/>
    <w:rsid w:val="00FE7662"/>
    <w:rsid w:val="00FE7E1F"/>
    <w:rsid w:val="00FF408A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CC892D4-DF02-4D3E-887B-222A0C376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E56417"/>
    <w:rPr>
      <w:rFonts w:ascii="Arial" w:hAnsi="Arial"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1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C20BC-F667-42D6-BA90-87F0FB4B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7558</Words>
  <Characters>43087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50544</CharactersWithSpaces>
  <SharedDoc>false</SharedDoc>
  <HLinks>
    <vt:vector size="30" baseType="variant">
      <vt:variant>
        <vt:i4>524354</vt:i4>
      </vt:variant>
      <vt:variant>
        <vt:i4>12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2024-04-26T06:43:00Z</cp:lastPrinted>
  <dcterms:created xsi:type="dcterms:W3CDTF">2024-05-16T09:00:00Z</dcterms:created>
  <dcterms:modified xsi:type="dcterms:W3CDTF">2024-05-16T09:00:00Z</dcterms:modified>
</cp:coreProperties>
</file>